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AC22F" w14:textId="7CE89064" w:rsidR="00CA6CE2" w:rsidRDefault="00CA6CE2"/>
    <w:p w14:paraId="12453815" w14:textId="77777777" w:rsidR="00DB0DC0" w:rsidRDefault="00DB0DC0" w:rsidP="008C6069">
      <w:pPr>
        <w:ind w:left="-284" w:right="-144" w:firstLine="284"/>
        <w:jc w:val="center"/>
        <w:rPr>
          <w:rFonts w:ascii="Arial" w:eastAsia="Times New Roman" w:hAnsi="Arial" w:cs="Arial"/>
          <w:b/>
          <w:sz w:val="28"/>
          <w:szCs w:val="28"/>
          <w:lang w:eastAsia="en-GB"/>
        </w:rPr>
      </w:pPr>
    </w:p>
    <w:p w14:paraId="02F56053" w14:textId="277D702D" w:rsidR="008C6069" w:rsidRPr="008C6069" w:rsidRDefault="008C6069" w:rsidP="008C6069">
      <w:pPr>
        <w:ind w:left="-284" w:right="-144" w:firstLine="284"/>
        <w:jc w:val="center"/>
        <w:rPr>
          <w:rFonts w:eastAsia="Times New Roman" w:cstheme="minorHAnsi"/>
          <w:b/>
          <w:sz w:val="36"/>
          <w:szCs w:val="36"/>
          <w:lang w:eastAsia="en-GB"/>
        </w:rPr>
      </w:pPr>
      <w:r w:rsidRPr="008C6069">
        <w:rPr>
          <w:rFonts w:eastAsia="Times New Roman" w:cstheme="minorHAnsi"/>
          <w:b/>
          <w:sz w:val="36"/>
          <w:szCs w:val="36"/>
          <w:lang w:eastAsia="en-GB"/>
        </w:rPr>
        <w:t xml:space="preserve">Notes from the Suffolk Information Partnership meeting held on Thursday </w:t>
      </w:r>
      <w:r w:rsidRPr="00186D22">
        <w:rPr>
          <w:rFonts w:eastAsia="Times New Roman" w:cstheme="minorHAnsi"/>
          <w:b/>
          <w:sz w:val="36"/>
          <w:szCs w:val="36"/>
          <w:lang w:eastAsia="en-GB"/>
        </w:rPr>
        <w:t>15 JULY</w:t>
      </w:r>
      <w:r w:rsidRPr="008C6069">
        <w:rPr>
          <w:rFonts w:eastAsia="Times New Roman" w:cstheme="minorHAnsi"/>
          <w:b/>
          <w:sz w:val="36"/>
          <w:szCs w:val="36"/>
          <w:lang w:eastAsia="en-GB"/>
        </w:rPr>
        <w:t xml:space="preserve"> 2021 on Microsoft Teams</w:t>
      </w:r>
    </w:p>
    <w:p w14:paraId="00F843FE" w14:textId="4133B87F" w:rsidR="008C6069" w:rsidRDefault="008C6069"/>
    <w:p w14:paraId="7839B614" w14:textId="77777777" w:rsidR="008C6069" w:rsidRDefault="008C6069"/>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5"/>
        <w:gridCol w:w="7413"/>
      </w:tblGrid>
      <w:tr w:rsidR="00072676" w14:paraId="15352104" w14:textId="77777777" w:rsidTr="00270189">
        <w:tc>
          <w:tcPr>
            <w:tcW w:w="2235" w:type="dxa"/>
          </w:tcPr>
          <w:p w14:paraId="3E197DF1" w14:textId="77777777" w:rsidR="00072676" w:rsidRPr="00186D22" w:rsidRDefault="00072676" w:rsidP="00270189">
            <w:pPr>
              <w:pStyle w:val="CommitteeNormal"/>
              <w:spacing w:before="60" w:after="60"/>
              <w:rPr>
                <w:rFonts w:asciiTheme="minorHAnsi" w:hAnsiTheme="minorHAnsi" w:cstheme="minorHAnsi"/>
                <w:b/>
                <w:sz w:val="26"/>
                <w:szCs w:val="26"/>
              </w:rPr>
            </w:pPr>
            <w:r w:rsidRPr="00186D22">
              <w:rPr>
                <w:rFonts w:asciiTheme="minorHAnsi" w:hAnsiTheme="minorHAnsi" w:cstheme="minorHAnsi"/>
                <w:b/>
                <w:sz w:val="26"/>
                <w:szCs w:val="26"/>
              </w:rPr>
              <w:t>Title of Meeting:</w:t>
            </w:r>
          </w:p>
        </w:tc>
        <w:tc>
          <w:tcPr>
            <w:tcW w:w="7413" w:type="dxa"/>
          </w:tcPr>
          <w:p w14:paraId="7301555F" w14:textId="77777777" w:rsidR="00072676" w:rsidRPr="00186D22" w:rsidRDefault="00072676" w:rsidP="00270189">
            <w:pPr>
              <w:pStyle w:val="CommitteeInfo"/>
              <w:rPr>
                <w:rFonts w:asciiTheme="minorHAnsi" w:hAnsiTheme="minorHAnsi" w:cstheme="minorHAnsi"/>
                <w:sz w:val="26"/>
                <w:szCs w:val="26"/>
              </w:rPr>
            </w:pPr>
            <w:r w:rsidRPr="00186D22">
              <w:rPr>
                <w:rFonts w:asciiTheme="minorHAnsi" w:hAnsiTheme="minorHAnsi" w:cstheme="minorHAnsi"/>
                <w:sz w:val="26"/>
                <w:szCs w:val="26"/>
              </w:rPr>
              <w:t>Suffolk Information Partnership meeting</w:t>
            </w:r>
          </w:p>
        </w:tc>
      </w:tr>
      <w:tr w:rsidR="00072676" w14:paraId="50A6FAFC" w14:textId="77777777" w:rsidTr="00270189">
        <w:tc>
          <w:tcPr>
            <w:tcW w:w="2235" w:type="dxa"/>
          </w:tcPr>
          <w:p w14:paraId="3240418A" w14:textId="77777777" w:rsidR="00072676" w:rsidRPr="00186D22" w:rsidRDefault="00072676" w:rsidP="00270189">
            <w:pPr>
              <w:pStyle w:val="CommitteeNormal"/>
              <w:spacing w:before="60" w:after="60"/>
              <w:rPr>
                <w:rFonts w:asciiTheme="minorHAnsi" w:hAnsiTheme="minorHAnsi" w:cstheme="minorHAnsi"/>
                <w:b/>
                <w:sz w:val="26"/>
                <w:szCs w:val="26"/>
              </w:rPr>
            </w:pPr>
            <w:r w:rsidRPr="00186D22">
              <w:rPr>
                <w:rFonts w:asciiTheme="minorHAnsi" w:hAnsiTheme="minorHAnsi" w:cstheme="minorHAnsi"/>
                <w:b/>
                <w:sz w:val="26"/>
                <w:szCs w:val="26"/>
              </w:rPr>
              <w:t>Date:</w:t>
            </w:r>
          </w:p>
        </w:tc>
        <w:tc>
          <w:tcPr>
            <w:tcW w:w="7413" w:type="dxa"/>
          </w:tcPr>
          <w:p w14:paraId="661F0F9E" w14:textId="6DD8BAC9" w:rsidR="00072676" w:rsidRPr="00186D22" w:rsidRDefault="00072676" w:rsidP="00270189">
            <w:pPr>
              <w:pStyle w:val="CommitteeInfo"/>
              <w:rPr>
                <w:rFonts w:asciiTheme="minorHAnsi" w:hAnsiTheme="minorHAnsi" w:cstheme="minorHAnsi"/>
                <w:sz w:val="26"/>
                <w:szCs w:val="26"/>
              </w:rPr>
            </w:pPr>
            <w:r w:rsidRPr="00186D22">
              <w:rPr>
                <w:rFonts w:asciiTheme="minorHAnsi" w:hAnsiTheme="minorHAnsi" w:cstheme="minorHAnsi"/>
                <w:sz w:val="26"/>
                <w:szCs w:val="26"/>
              </w:rPr>
              <w:t xml:space="preserve">Thursday </w:t>
            </w:r>
            <w:r w:rsidR="00E23AAE" w:rsidRPr="00186D22">
              <w:rPr>
                <w:rFonts w:asciiTheme="minorHAnsi" w:hAnsiTheme="minorHAnsi" w:cstheme="minorHAnsi"/>
                <w:sz w:val="26"/>
                <w:szCs w:val="26"/>
              </w:rPr>
              <w:t>15</w:t>
            </w:r>
            <w:r w:rsidRPr="00186D22">
              <w:rPr>
                <w:rFonts w:asciiTheme="minorHAnsi" w:hAnsiTheme="minorHAnsi" w:cstheme="minorHAnsi"/>
                <w:sz w:val="26"/>
                <w:szCs w:val="26"/>
              </w:rPr>
              <w:t xml:space="preserve"> </w:t>
            </w:r>
            <w:r w:rsidR="00E23AAE" w:rsidRPr="00186D22">
              <w:rPr>
                <w:rFonts w:asciiTheme="minorHAnsi" w:hAnsiTheme="minorHAnsi" w:cstheme="minorHAnsi"/>
                <w:sz w:val="26"/>
                <w:szCs w:val="26"/>
              </w:rPr>
              <w:t>July</w:t>
            </w:r>
            <w:r w:rsidRPr="00186D22">
              <w:rPr>
                <w:rFonts w:asciiTheme="minorHAnsi" w:hAnsiTheme="minorHAnsi" w:cstheme="minorHAnsi"/>
                <w:sz w:val="26"/>
                <w:szCs w:val="26"/>
              </w:rPr>
              <w:t xml:space="preserve"> 2021</w:t>
            </w:r>
          </w:p>
        </w:tc>
      </w:tr>
      <w:tr w:rsidR="00072676" w14:paraId="0E2B088C" w14:textId="77777777" w:rsidTr="00270189">
        <w:tc>
          <w:tcPr>
            <w:tcW w:w="2235" w:type="dxa"/>
          </w:tcPr>
          <w:p w14:paraId="30F7868A" w14:textId="77777777" w:rsidR="00072676" w:rsidRPr="00186D22" w:rsidRDefault="00072676" w:rsidP="00270189">
            <w:pPr>
              <w:pStyle w:val="CommitteeNormal"/>
              <w:spacing w:before="60" w:after="60"/>
              <w:rPr>
                <w:rFonts w:asciiTheme="minorHAnsi" w:hAnsiTheme="minorHAnsi" w:cstheme="minorHAnsi"/>
                <w:b/>
                <w:sz w:val="26"/>
                <w:szCs w:val="26"/>
              </w:rPr>
            </w:pPr>
            <w:r w:rsidRPr="00186D22">
              <w:rPr>
                <w:rFonts w:asciiTheme="minorHAnsi" w:hAnsiTheme="minorHAnsi" w:cstheme="minorHAnsi"/>
                <w:b/>
                <w:sz w:val="26"/>
                <w:szCs w:val="26"/>
              </w:rPr>
              <w:t>Place:</w:t>
            </w:r>
          </w:p>
        </w:tc>
        <w:tc>
          <w:tcPr>
            <w:tcW w:w="7413" w:type="dxa"/>
          </w:tcPr>
          <w:p w14:paraId="07BD8F31" w14:textId="4204127A" w:rsidR="00072676" w:rsidRPr="00186D22" w:rsidRDefault="00072676" w:rsidP="00270189">
            <w:pPr>
              <w:pStyle w:val="CommitteeInfo"/>
              <w:rPr>
                <w:rFonts w:asciiTheme="minorHAnsi" w:hAnsiTheme="minorHAnsi" w:cstheme="minorHAnsi"/>
                <w:sz w:val="26"/>
                <w:szCs w:val="26"/>
              </w:rPr>
            </w:pPr>
            <w:r w:rsidRPr="00186D22">
              <w:rPr>
                <w:rFonts w:asciiTheme="minorHAnsi" w:hAnsiTheme="minorHAnsi" w:cstheme="minorHAnsi"/>
                <w:sz w:val="26"/>
                <w:szCs w:val="26"/>
              </w:rPr>
              <w:t>Online, Microsoft Teams</w:t>
            </w:r>
          </w:p>
        </w:tc>
      </w:tr>
      <w:tr w:rsidR="00072676" w14:paraId="600796C4" w14:textId="77777777" w:rsidTr="00270189">
        <w:tc>
          <w:tcPr>
            <w:tcW w:w="2235" w:type="dxa"/>
          </w:tcPr>
          <w:p w14:paraId="23F389C0" w14:textId="77777777" w:rsidR="00072676" w:rsidRPr="00186D22" w:rsidRDefault="00072676" w:rsidP="00270189">
            <w:pPr>
              <w:pStyle w:val="CommitteeNormal"/>
              <w:spacing w:before="60" w:after="60"/>
              <w:rPr>
                <w:rFonts w:asciiTheme="minorHAnsi" w:hAnsiTheme="minorHAnsi" w:cstheme="minorHAnsi"/>
                <w:b/>
                <w:sz w:val="26"/>
                <w:szCs w:val="26"/>
              </w:rPr>
            </w:pPr>
            <w:r w:rsidRPr="00186D22">
              <w:rPr>
                <w:rFonts w:asciiTheme="minorHAnsi" w:hAnsiTheme="minorHAnsi" w:cstheme="minorHAnsi"/>
                <w:b/>
                <w:sz w:val="26"/>
                <w:szCs w:val="26"/>
              </w:rPr>
              <w:t>Time:</w:t>
            </w:r>
          </w:p>
        </w:tc>
        <w:tc>
          <w:tcPr>
            <w:tcW w:w="7413" w:type="dxa"/>
          </w:tcPr>
          <w:p w14:paraId="50F848A4" w14:textId="31459CCD" w:rsidR="00072676" w:rsidRPr="00186D22" w:rsidRDefault="00072676" w:rsidP="00270189">
            <w:pPr>
              <w:pStyle w:val="CommitteeInfo"/>
              <w:rPr>
                <w:rFonts w:asciiTheme="minorHAnsi" w:hAnsiTheme="minorHAnsi" w:cstheme="minorHAnsi"/>
                <w:sz w:val="26"/>
                <w:szCs w:val="26"/>
              </w:rPr>
            </w:pPr>
            <w:r w:rsidRPr="00186D22">
              <w:rPr>
                <w:rFonts w:asciiTheme="minorHAnsi" w:hAnsiTheme="minorHAnsi" w:cstheme="minorHAnsi"/>
                <w:sz w:val="26"/>
                <w:szCs w:val="26"/>
              </w:rPr>
              <w:t xml:space="preserve">10am – 12pm </w:t>
            </w:r>
          </w:p>
        </w:tc>
      </w:tr>
    </w:tbl>
    <w:p w14:paraId="6563BB68" w14:textId="77777777" w:rsidR="00072676" w:rsidRDefault="00072676"/>
    <w:p w14:paraId="28D7DD35" w14:textId="66D7327A" w:rsidR="00083D7E" w:rsidRDefault="00083D7E"/>
    <w:p w14:paraId="5E389A23" w14:textId="6AD0A428" w:rsidR="0089092D" w:rsidRPr="004B6030" w:rsidRDefault="0089092D" w:rsidP="002F01B1">
      <w:pPr>
        <w:pStyle w:val="Subtitle"/>
        <w:numPr>
          <w:ilvl w:val="0"/>
          <w:numId w:val="2"/>
        </w:numPr>
        <w:rPr>
          <w:sz w:val="24"/>
          <w:szCs w:val="24"/>
        </w:rPr>
      </w:pPr>
      <w:r w:rsidRPr="004B6030">
        <w:rPr>
          <w:sz w:val="24"/>
          <w:szCs w:val="24"/>
        </w:rPr>
        <w:t>Welcome, introductions and housekeeping – Kate Turner</w:t>
      </w:r>
    </w:p>
    <w:p w14:paraId="61369129" w14:textId="371F38CC" w:rsidR="006650A5" w:rsidRPr="006650A5" w:rsidRDefault="006650A5" w:rsidP="006650A5">
      <w:r w:rsidRPr="002F01B1">
        <w:rPr>
          <w:rFonts w:cstheme="minorHAnsi"/>
          <w:noProof/>
          <w:sz w:val="22"/>
          <w:szCs w:val="22"/>
          <w:lang w:eastAsia="en-GB"/>
        </w:rPr>
        <mc:AlternateContent>
          <mc:Choice Requires="wps">
            <w:drawing>
              <wp:anchor distT="0" distB="0" distL="114300" distR="114300" simplePos="0" relativeHeight="251668480" behindDoc="0" locked="0" layoutInCell="1" allowOverlap="1" wp14:anchorId="43D2B3D7" wp14:editId="054A0EC2">
                <wp:simplePos x="0" y="0"/>
                <wp:positionH relativeFrom="margin">
                  <wp:posOffset>0</wp:posOffset>
                </wp:positionH>
                <wp:positionV relativeFrom="paragraph">
                  <wp:posOffset>0</wp:posOffset>
                </wp:positionV>
                <wp:extent cx="6032500" cy="25400"/>
                <wp:effectExtent l="0" t="0" r="25400" b="31750"/>
                <wp:wrapNone/>
                <wp:docPr id="10" name="Straight Connector 10"/>
                <wp:cNvGraphicFramePr/>
                <a:graphic xmlns:a="http://schemas.openxmlformats.org/drawingml/2006/main">
                  <a:graphicData uri="http://schemas.microsoft.com/office/word/2010/wordprocessingShape">
                    <wps:wsp>
                      <wps:cNvCnPr/>
                      <wps:spPr>
                        <a:xfrm flipV="1">
                          <a:off x="0" y="0"/>
                          <a:ext cx="6032500" cy="254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EE1863" id="Straight Connector 10"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" strokecolor="windowText" strokeweight=".5pt">
                <v:stroke joinstyle="miter"/>
                <w10:wrap anchorx="margin"/>
              </v:line>
            </w:pict>
          </mc:Fallback>
        </mc:AlternateContent>
      </w:r>
    </w:p>
    <w:p w14:paraId="5E1DCCAD" w14:textId="4F243CFE" w:rsidR="00B4624E" w:rsidRDefault="00B4624E" w:rsidP="0089092D">
      <w:pPr>
        <w:pStyle w:val="CommitteeNormal"/>
        <w:jc w:val="left"/>
        <w:rPr>
          <w:rFonts w:asciiTheme="minorHAnsi" w:hAnsiTheme="minorHAnsi" w:cstheme="minorHAnsi"/>
          <w:b/>
          <w:bCs/>
          <w:szCs w:val="24"/>
        </w:rPr>
      </w:pPr>
      <w:r>
        <w:rPr>
          <w:rFonts w:asciiTheme="minorHAnsi" w:hAnsiTheme="minorHAnsi" w:cstheme="minorHAnsi"/>
          <w:b/>
          <w:bCs/>
          <w:szCs w:val="24"/>
        </w:rPr>
        <w:t>Welcome</w:t>
      </w:r>
    </w:p>
    <w:p w14:paraId="1605A89A" w14:textId="7221E167" w:rsidR="0011396C" w:rsidRDefault="0011396C" w:rsidP="0089092D">
      <w:pPr>
        <w:pStyle w:val="CommitteeNormal"/>
        <w:jc w:val="left"/>
        <w:rPr>
          <w:rFonts w:asciiTheme="minorHAnsi" w:hAnsiTheme="minorHAnsi" w:cstheme="minorHAnsi"/>
          <w:b/>
          <w:bCs/>
          <w:szCs w:val="24"/>
        </w:rPr>
      </w:pPr>
    </w:p>
    <w:p w14:paraId="18D114DF" w14:textId="0AD4E0D0" w:rsidR="0011396C" w:rsidRPr="0011396C" w:rsidRDefault="0011396C" w:rsidP="0089092D">
      <w:pPr>
        <w:pStyle w:val="CommitteeNormal"/>
        <w:jc w:val="left"/>
        <w:rPr>
          <w:rFonts w:asciiTheme="minorHAnsi" w:hAnsiTheme="minorHAnsi" w:cstheme="minorHAnsi"/>
          <w:szCs w:val="24"/>
        </w:rPr>
      </w:pPr>
      <w:r w:rsidRPr="0011396C">
        <w:rPr>
          <w:rFonts w:asciiTheme="minorHAnsi" w:hAnsiTheme="minorHAnsi" w:cstheme="minorHAnsi"/>
          <w:szCs w:val="24"/>
        </w:rPr>
        <w:t xml:space="preserve">New partner – </w:t>
      </w:r>
      <w:r w:rsidR="00105A96">
        <w:rPr>
          <w:rFonts w:asciiTheme="minorHAnsi" w:hAnsiTheme="minorHAnsi" w:cstheme="minorHAnsi"/>
          <w:szCs w:val="24"/>
        </w:rPr>
        <w:t xml:space="preserve">Introduction to </w:t>
      </w:r>
      <w:proofErr w:type="spellStart"/>
      <w:r w:rsidRPr="0011396C">
        <w:rPr>
          <w:rFonts w:asciiTheme="minorHAnsi" w:hAnsiTheme="minorHAnsi" w:cstheme="minorHAnsi"/>
          <w:szCs w:val="24"/>
        </w:rPr>
        <w:t>Restitute</w:t>
      </w:r>
      <w:proofErr w:type="spellEnd"/>
      <w:r w:rsidRPr="0011396C">
        <w:rPr>
          <w:rFonts w:asciiTheme="minorHAnsi" w:hAnsiTheme="minorHAnsi" w:cstheme="minorHAnsi"/>
          <w:szCs w:val="24"/>
        </w:rPr>
        <w:t>:</w:t>
      </w:r>
    </w:p>
    <w:p w14:paraId="54AD7412" w14:textId="77777777" w:rsidR="00B4624E" w:rsidRDefault="00B4624E" w:rsidP="0089092D">
      <w:pPr>
        <w:pStyle w:val="CommitteeNormal"/>
        <w:jc w:val="left"/>
        <w:rPr>
          <w:rFonts w:asciiTheme="minorHAnsi" w:hAnsiTheme="minorHAnsi" w:cstheme="minorHAnsi"/>
          <w:b/>
          <w:bCs/>
          <w:szCs w:val="24"/>
        </w:rPr>
      </w:pPr>
    </w:p>
    <w:p w14:paraId="79CF65F5" w14:textId="3841F053" w:rsidR="006650A5" w:rsidRDefault="006650A5" w:rsidP="0089092D">
      <w:pPr>
        <w:pStyle w:val="CommitteeNormal"/>
        <w:jc w:val="left"/>
        <w:rPr>
          <w:rFonts w:asciiTheme="minorHAnsi" w:hAnsiTheme="minorHAnsi" w:cstheme="minorHAnsi"/>
          <w:szCs w:val="24"/>
        </w:rPr>
      </w:pPr>
      <w:r w:rsidRPr="006650A5">
        <w:rPr>
          <w:rFonts w:asciiTheme="minorHAnsi" w:hAnsiTheme="minorHAnsi" w:cstheme="minorHAnsi"/>
          <w:b/>
          <w:bCs/>
          <w:szCs w:val="24"/>
        </w:rPr>
        <w:t xml:space="preserve">Cath Pickles, </w:t>
      </w:r>
      <w:proofErr w:type="spellStart"/>
      <w:r w:rsidRPr="006650A5">
        <w:rPr>
          <w:rFonts w:asciiTheme="minorHAnsi" w:hAnsiTheme="minorHAnsi" w:cstheme="minorHAnsi"/>
          <w:b/>
          <w:bCs/>
          <w:szCs w:val="24"/>
        </w:rPr>
        <w:t>Restitute</w:t>
      </w:r>
      <w:proofErr w:type="spellEnd"/>
      <w:r w:rsidRPr="006650A5">
        <w:rPr>
          <w:rFonts w:asciiTheme="minorHAnsi" w:hAnsiTheme="minorHAnsi" w:cstheme="minorHAnsi"/>
          <w:b/>
          <w:bCs/>
          <w:szCs w:val="24"/>
        </w:rPr>
        <w:t>:</w:t>
      </w:r>
      <w:r>
        <w:rPr>
          <w:rFonts w:asciiTheme="minorHAnsi" w:hAnsiTheme="minorHAnsi" w:cstheme="minorHAnsi"/>
          <w:szCs w:val="24"/>
        </w:rPr>
        <w:t xml:space="preserve"> </w:t>
      </w:r>
    </w:p>
    <w:p w14:paraId="0539FEFF" w14:textId="070B2CDC" w:rsidR="006650A5" w:rsidRPr="006650A5" w:rsidRDefault="006650A5" w:rsidP="006650A5">
      <w:pPr>
        <w:pStyle w:val="CommitteeNormal"/>
        <w:jc w:val="left"/>
        <w:rPr>
          <w:rFonts w:asciiTheme="minorHAnsi" w:hAnsiTheme="minorHAnsi" w:cstheme="minorHAnsi"/>
          <w:szCs w:val="24"/>
        </w:rPr>
      </w:pPr>
      <w:r w:rsidRPr="006650A5">
        <w:rPr>
          <w:rFonts w:asciiTheme="minorHAnsi" w:hAnsiTheme="minorHAnsi" w:cstheme="minorHAnsi"/>
          <w:b/>
          <w:bCs/>
          <w:szCs w:val="24"/>
        </w:rPr>
        <w:t>Contact:</w:t>
      </w:r>
      <w:r>
        <w:rPr>
          <w:rFonts w:asciiTheme="minorHAnsi" w:hAnsiTheme="minorHAnsi" w:cstheme="minorHAnsi"/>
          <w:szCs w:val="24"/>
        </w:rPr>
        <w:t xml:space="preserve"> </w:t>
      </w:r>
      <w:hyperlink r:id="rId7" w:history="1">
        <w:r w:rsidRPr="006017FB">
          <w:rPr>
            <w:rStyle w:val="Hyperlink"/>
            <w:rFonts w:asciiTheme="minorHAnsi" w:hAnsiTheme="minorHAnsi" w:cstheme="minorHAnsi"/>
            <w:szCs w:val="24"/>
          </w:rPr>
          <w:t>ceo@restitute.org</w:t>
        </w:r>
      </w:hyperlink>
      <w:r>
        <w:rPr>
          <w:rFonts w:asciiTheme="minorHAnsi" w:hAnsiTheme="minorHAnsi" w:cstheme="minorHAnsi"/>
          <w:szCs w:val="24"/>
        </w:rPr>
        <w:t xml:space="preserve"> Tel: 07946 557819 </w:t>
      </w:r>
      <w:hyperlink r:id="rId8" w:history="1">
        <w:r w:rsidR="00450195" w:rsidRPr="009A2AE0">
          <w:rPr>
            <w:rStyle w:val="Hyperlink"/>
            <w:rFonts w:asciiTheme="minorHAnsi" w:hAnsiTheme="minorHAnsi" w:cstheme="minorHAnsi"/>
            <w:szCs w:val="24"/>
          </w:rPr>
          <w:t>https://restitute.org/</w:t>
        </w:r>
      </w:hyperlink>
      <w:r>
        <w:rPr>
          <w:rFonts w:asciiTheme="minorHAnsi" w:hAnsiTheme="minorHAnsi" w:cstheme="minorHAnsi"/>
          <w:szCs w:val="24"/>
        </w:rPr>
        <w:t xml:space="preserve"> </w:t>
      </w:r>
    </w:p>
    <w:p w14:paraId="79E39FDB" w14:textId="77777777" w:rsidR="006650A5" w:rsidRDefault="006650A5" w:rsidP="0089092D">
      <w:pPr>
        <w:pStyle w:val="CommitteeNormal"/>
        <w:jc w:val="left"/>
        <w:rPr>
          <w:rFonts w:asciiTheme="minorHAnsi" w:hAnsiTheme="minorHAnsi" w:cstheme="minorHAnsi"/>
          <w:szCs w:val="24"/>
        </w:rPr>
      </w:pPr>
    </w:p>
    <w:p w14:paraId="7A0E8EC0" w14:textId="19B69826" w:rsidR="0089092D" w:rsidRDefault="006650A5" w:rsidP="0089092D">
      <w:pPr>
        <w:pStyle w:val="CommitteeNormal"/>
        <w:jc w:val="left"/>
        <w:rPr>
          <w:rFonts w:asciiTheme="minorHAnsi" w:hAnsiTheme="minorHAnsi" w:cstheme="minorHAnsi"/>
          <w:szCs w:val="24"/>
        </w:rPr>
      </w:pPr>
      <w:r>
        <w:rPr>
          <w:rFonts w:asciiTheme="minorHAnsi" w:hAnsiTheme="minorHAnsi" w:cstheme="minorHAnsi"/>
          <w:szCs w:val="24"/>
        </w:rPr>
        <w:t>Support</w:t>
      </w:r>
      <w:r w:rsidR="0011396C">
        <w:rPr>
          <w:rFonts w:asciiTheme="minorHAnsi" w:hAnsiTheme="minorHAnsi" w:cstheme="minorHAnsi"/>
          <w:szCs w:val="24"/>
        </w:rPr>
        <w:t>ing</w:t>
      </w:r>
      <w:r>
        <w:rPr>
          <w:rFonts w:asciiTheme="minorHAnsi" w:hAnsiTheme="minorHAnsi" w:cstheme="minorHAnsi"/>
          <w:szCs w:val="24"/>
        </w:rPr>
        <w:t xml:space="preserve"> people caring for or caring about </w:t>
      </w:r>
      <w:proofErr w:type="spellStart"/>
      <w:proofErr w:type="gramStart"/>
      <w:r>
        <w:rPr>
          <w:rFonts w:asciiTheme="minorHAnsi" w:hAnsiTheme="minorHAnsi" w:cstheme="minorHAnsi"/>
          <w:szCs w:val="24"/>
        </w:rPr>
        <w:t>ie</w:t>
      </w:r>
      <w:proofErr w:type="spellEnd"/>
      <w:proofErr w:type="gramEnd"/>
      <w:r>
        <w:rPr>
          <w:rFonts w:asciiTheme="minorHAnsi" w:hAnsiTheme="minorHAnsi" w:cstheme="minorHAnsi"/>
          <w:szCs w:val="24"/>
        </w:rPr>
        <w:t xml:space="preserve"> </w:t>
      </w:r>
      <w:r w:rsidRPr="006650A5">
        <w:rPr>
          <w:rFonts w:asciiTheme="minorHAnsi" w:hAnsiTheme="minorHAnsi" w:cstheme="minorHAnsi"/>
          <w:szCs w:val="24"/>
        </w:rPr>
        <w:t>the parents, carers, loved ones and siblings of people who have survived childhood sexual abuse or exploitation, sexual violence as an adult, serious violence or domestic abuse.</w:t>
      </w:r>
      <w:r>
        <w:rPr>
          <w:rFonts w:asciiTheme="minorHAnsi" w:hAnsiTheme="minorHAnsi" w:cstheme="minorHAnsi"/>
          <w:szCs w:val="24"/>
        </w:rPr>
        <w:t xml:space="preserve"> Offer</w:t>
      </w:r>
      <w:r w:rsidR="0011396C">
        <w:rPr>
          <w:rFonts w:asciiTheme="minorHAnsi" w:hAnsiTheme="minorHAnsi" w:cstheme="minorHAnsi"/>
          <w:szCs w:val="24"/>
        </w:rPr>
        <w:t>ing</w:t>
      </w:r>
      <w:r>
        <w:rPr>
          <w:rFonts w:asciiTheme="minorHAnsi" w:hAnsiTheme="minorHAnsi" w:cstheme="minorHAnsi"/>
          <w:szCs w:val="24"/>
        </w:rPr>
        <w:t xml:space="preserve"> one to one help. </w:t>
      </w:r>
      <w:r w:rsidR="00B4624E">
        <w:rPr>
          <w:rFonts w:asciiTheme="minorHAnsi" w:hAnsiTheme="minorHAnsi" w:cstheme="minorHAnsi"/>
          <w:szCs w:val="24"/>
        </w:rPr>
        <w:t>They have helped 60 families from 2019</w:t>
      </w:r>
    </w:p>
    <w:p w14:paraId="03A9A017" w14:textId="1D6F39D8" w:rsidR="006650A5" w:rsidRDefault="006650A5" w:rsidP="0089092D">
      <w:pPr>
        <w:pStyle w:val="CommitteeNormal"/>
        <w:jc w:val="left"/>
        <w:rPr>
          <w:rFonts w:asciiTheme="minorHAnsi" w:hAnsiTheme="minorHAnsi" w:cstheme="minorHAnsi"/>
          <w:sz w:val="22"/>
          <w:szCs w:val="22"/>
        </w:rPr>
      </w:pPr>
    </w:p>
    <w:p w14:paraId="4F0AE2BE" w14:textId="77777777" w:rsidR="006650A5" w:rsidRPr="002F01B1" w:rsidRDefault="006650A5" w:rsidP="0089092D">
      <w:pPr>
        <w:pStyle w:val="CommitteeNormal"/>
        <w:jc w:val="left"/>
        <w:rPr>
          <w:rFonts w:asciiTheme="minorHAnsi" w:hAnsiTheme="minorHAnsi" w:cstheme="minorHAnsi"/>
          <w:sz w:val="22"/>
          <w:szCs w:val="22"/>
        </w:rPr>
      </w:pPr>
    </w:p>
    <w:p w14:paraId="15C6EDA6" w14:textId="438D44FE" w:rsidR="0089092D" w:rsidRPr="004B6030" w:rsidRDefault="006650A5" w:rsidP="002F01B1">
      <w:pPr>
        <w:pStyle w:val="Subtitle"/>
        <w:numPr>
          <w:ilvl w:val="0"/>
          <w:numId w:val="2"/>
        </w:numPr>
        <w:rPr>
          <w:sz w:val="24"/>
          <w:szCs w:val="24"/>
          <w:lang w:eastAsia="en-GB"/>
        </w:rPr>
      </w:pPr>
      <w:proofErr w:type="spellStart"/>
      <w:r w:rsidRPr="004B6030">
        <w:rPr>
          <w:sz w:val="24"/>
          <w:szCs w:val="24"/>
          <w:lang w:eastAsia="en-GB"/>
        </w:rPr>
        <w:t>AccessAble</w:t>
      </w:r>
      <w:proofErr w:type="spellEnd"/>
      <w:r w:rsidRPr="004B6030">
        <w:rPr>
          <w:sz w:val="24"/>
          <w:szCs w:val="24"/>
          <w:lang w:eastAsia="en-GB"/>
        </w:rPr>
        <w:t xml:space="preserve"> Accessibility Guide</w:t>
      </w:r>
      <w:r w:rsidR="002F01B1" w:rsidRPr="004B6030">
        <w:rPr>
          <w:sz w:val="24"/>
          <w:szCs w:val="24"/>
          <w:lang w:eastAsia="en-GB"/>
        </w:rPr>
        <w:t xml:space="preserve">– </w:t>
      </w:r>
      <w:r w:rsidRPr="004B6030">
        <w:rPr>
          <w:sz w:val="24"/>
          <w:szCs w:val="24"/>
          <w:lang w:eastAsia="en-GB"/>
        </w:rPr>
        <w:t>Dean Eales</w:t>
      </w:r>
    </w:p>
    <w:p w14:paraId="66F1E467" w14:textId="7D10B031" w:rsidR="002F01B1" w:rsidRPr="002F01B1" w:rsidRDefault="002F01B1" w:rsidP="0089092D">
      <w:pPr>
        <w:rPr>
          <w:rFonts w:cstheme="minorHAnsi"/>
          <w:sz w:val="22"/>
          <w:szCs w:val="22"/>
          <w:lang w:eastAsia="en-GB"/>
        </w:rPr>
      </w:pPr>
      <w:r w:rsidRPr="002F01B1">
        <w:rPr>
          <w:rFonts w:cstheme="minorHAnsi"/>
          <w:noProof/>
          <w:sz w:val="22"/>
          <w:szCs w:val="22"/>
          <w:lang w:eastAsia="en-GB"/>
        </w:rPr>
        <mc:AlternateContent>
          <mc:Choice Requires="wps">
            <w:drawing>
              <wp:anchor distT="0" distB="0" distL="114300" distR="114300" simplePos="0" relativeHeight="251659264" behindDoc="0" locked="0" layoutInCell="1" allowOverlap="1" wp14:anchorId="1C50E5FB" wp14:editId="04445066">
                <wp:simplePos x="0" y="0"/>
                <wp:positionH relativeFrom="margin">
                  <wp:align>left</wp:align>
                </wp:positionH>
                <wp:positionV relativeFrom="paragraph">
                  <wp:posOffset>31750</wp:posOffset>
                </wp:positionV>
                <wp:extent cx="6032500" cy="25400"/>
                <wp:effectExtent l="0" t="0" r="25400" b="31750"/>
                <wp:wrapNone/>
                <wp:docPr id="2" name="Straight Connector 2"/>
                <wp:cNvGraphicFramePr/>
                <a:graphic xmlns:a="http://schemas.openxmlformats.org/drawingml/2006/main">
                  <a:graphicData uri="http://schemas.microsoft.com/office/word/2010/wordprocessingShape">
                    <wps:wsp>
                      <wps:cNvCnPr/>
                      <wps:spPr>
                        <a:xfrm flipV="1">
                          <a:off x="0" y="0"/>
                          <a:ext cx="6032500" cy="25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53C024"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5pt" to="4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" strokecolor="black [3213]" strokeweight=".5pt">
                <v:stroke joinstyle="miter"/>
                <w10:wrap anchorx="margin"/>
              </v:line>
            </w:pict>
          </mc:Fallback>
        </mc:AlternateContent>
      </w:r>
    </w:p>
    <w:p w14:paraId="7AE4A916" w14:textId="1A62F884" w:rsidR="006650A5" w:rsidRPr="00B06F07" w:rsidRDefault="006650A5" w:rsidP="009E7784">
      <w:pPr>
        <w:jc w:val="both"/>
        <w:rPr>
          <w:rFonts w:cstheme="minorHAnsi"/>
          <w:b/>
          <w:bCs/>
        </w:rPr>
      </w:pPr>
      <w:r w:rsidRPr="00B06F07">
        <w:rPr>
          <w:rFonts w:cstheme="minorHAnsi"/>
          <w:b/>
          <w:bCs/>
        </w:rPr>
        <w:t xml:space="preserve">Dean Eales, </w:t>
      </w:r>
      <w:proofErr w:type="spellStart"/>
      <w:r w:rsidRPr="00B06F07">
        <w:rPr>
          <w:rFonts w:cstheme="minorHAnsi"/>
          <w:b/>
          <w:bCs/>
        </w:rPr>
        <w:t>Access</w:t>
      </w:r>
      <w:r w:rsidR="003D13F3" w:rsidRPr="00B06F07">
        <w:rPr>
          <w:rFonts w:cstheme="minorHAnsi"/>
          <w:b/>
          <w:bCs/>
        </w:rPr>
        <w:t>A</w:t>
      </w:r>
      <w:r w:rsidRPr="00B06F07">
        <w:rPr>
          <w:rFonts w:cstheme="minorHAnsi"/>
          <w:b/>
          <w:bCs/>
        </w:rPr>
        <w:t>ble</w:t>
      </w:r>
      <w:proofErr w:type="spellEnd"/>
    </w:p>
    <w:p w14:paraId="413B59F1" w14:textId="5C83F27F" w:rsidR="00313AFD" w:rsidRPr="00313AFD" w:rsidRDefault="006650A5" w:rsidP="00841A0C">
      <w:pPr>
        <w:rPr>
          <w:rFonts w:ascii="Segoe UI" w:eastAsia="Calibri" w:hAnsi="Segoe UI" w:cs="Segoe UI"/>
          <w:sz w:val="21"/>
          <w:szCs w:val="21"/>
          <w:lang w:eastAsia="en-GB"/>
        </w:rPr>
      </w:pPr>
      <w:r w:rsidRPr="00B06F07">
        <w:rPr>
          <w:rFonts w:cstheme="minorHAnsi"/>
          <w:b/>
          <w:bCs/>
        </w:rPr>
        <w:t xml:space="preserve">Contact: </w:t>
      </w:r>
      <w:hyperlink r:id="rId9" w:tgtFrame="_blank" w:tooltip="mailto:dean.eales@accessable.co.uk" w:history="1">
        <w:r w:rsidR="00841A0C" w:rsidRPr="00313AFD">
          <w:rPr>
            <w:rFonts w:ascii="Segoe UI" w:eastAsia="Times New Roman" w:hAnsi="Segoe UI" w:cs="Segoe UI"/>
            <w:color w:val="0000FF"/>
            <w:sz w:val="21"/>
            <w:szCs w:val="21"/>
            <w:u w:val="single"/>
            <w:lang w:eastAsia="en-GB"/>
          </w:rPr>
          <w:t>dean.eales@accessable.co.uk</w:t>
        </w:r>
      </w:hyperlink>
      <w:r w:rsidR="00841A0C">
        <w:rPr>
          <w:rFonts w:ascii="Segoe UI" w:eastAsia="Times New Roman" w:hAnsi="Segoe UI" w:cs="Segoe UI"/>
          <w:color w:val="0000FF"/>
          <w:sz w:val="21"/>
          <w:szCs w:val="21"/>
          <w:u w:val="single"/>
          <w:lang w:eastAsia="en-GB"/>
        </w:rPr>
        <w:t xml:space="preserve"> </w:t>
      </w:r>
      <w:r w:rsidR="00841A0C" w:rsidRPr="00313AFD">
        <w:rPr>
          <w:rFonts w:ascii="Calibri" w:eastAsia="Calibri" w:hAnsi="Calibri" w:cs="Times New Roman"/>
          <w:sz w:val="22"/>
          <w:szCs w:val="22"/>
        </w:rPr>
        <w:t>07921</w:t>
      </w:r>
      <w:r w:rsidR="00B9191B">
        <w:rPr>
          <w:rFonts w:ascii="Calibri" w:eastAsia="Calibri" w:hAnsi="Calibri" w:cs="Times New Roman"/>
          <w:sz w:val="22"/>
          <w:szCs w:val="22"/>
        </w:rPr>
        <w:t xml:space="preserve"> </w:t>
      </w:r>
      <w:r w:rsidR="00841A0C" w:rsidRPr="00313AFD">
        <w:rPr>
          <w:rFonts w:ascii="Calibri" w:eastAsia="Calibri" w:hAnsi="Calibri" w:cs="Times New Roman"/>
          <w:sz w:val="22"/>
          <w:szCs w:val="22"/>
        </w:rPr>
        <w:t>183324</w:t>
      </w:r>
      <w:r w:rsidR="00841A0C">
        <w:rPr>
          <w:rFonts w:ascii="Calibri" w:eastAsia="Calibri" w:hAnsi="Calibri" w:cs="Times New Roman"/>
          <w:sz w:val="22"/>
          <w:szCs w:val="22"/>
        </w:rPr>
        <w:t xml:space="preserve"> </w:t>
      </w:r>
      <w:hyperlink r:id="rId10" w:tgtFrame="_blank" w:tooltip="https://www.accessable.co.uk/" w:history="1">
        <w:r w:rsidR="005F535C" w:rsidRPr="00313AFD">
          <w:rPr>
            <w:rFonts w:ascii="Segoe UI" w:eastAsia="Calibri" w:hAnsi="Segoe UI" w:cs="Segoe UI"/>
            <w:color w:val="0000FF"/>
            <w:sz w:val="21"/>
            <w:szCs w:val="21"/>
            <w:u w:val="single"/>
            <w:lang w:eastAsia="en-GB"/>
          </w:rPr>
          <w:t>www.accessable.co.uk</w:t>
        </w:r>
      </w:hyperlink>
    </w:p>
    <w:p w14:paraId="7526DF5D" w14:textId="2B4D257F" w:rsidR="004F0539" w:rsidRDefault="004F0539" w:rsidP="009E7784">
      <w:pPr>
        <w:jc w:val="both"/>
        <w:rPr>
          <w:rFonts w:cstheme="minorHAnsi"/>
        </w:rPr>
      </w:pPr>
    </w:p>
    <w:p w14:paraId="064DC57B" w14:textId="77777777" w:rsidR="003624FE" w:rsidRPr="003624FE" w:rsidRDefault="003624FE" w:rsidP="003624FE">
      <w:pPr>
        <w:spacing w:after="160" w:line="259" w:lineRule="auto"/>
        <w:rPr>
          <w:rFonts w:ascii="Calibri" w:eastAsia="Calibri" w:hAnsi="Calibri" w:cs="Times New Roman"/>
        </w:rPr>
      </w:pPr>
      <w:proofErr w:type="spellStart"/>
      <w:r w:rsidRPr="003624FE">
        <w:rPr>
          <w:rFonts w:ascii="Calibri" w:eastAsia="Calibri" w:hAnsi="Calibri" w:cs="Times New Roman"/>
        </w:rPr>
        <w:t>AccessAble</w:t>
      </w:r>
      <w:proofErr w:type="spellEnd"/>
      <w:r w:rsidRPr="003624FE">
        <w:rPr>
          <w:rFonts w:ascii="Calibri" w:eastAsia="Calibri" w:hAnsi="Calibri" w:cs="Times New Roman"/>
        </w:rPr>
        <w:t xml:space="preserve"> offers accessible information to help find wheelchair friendly venues or disabled access and facilities in shops, pubs, restaurants, cinemas, theatres, railway stations, hotels, colleges, universities, hospitals etc. </w:t>
      </w:r>
      <w:r w:rsidRPr="003624FE">
        <w:rPr>
          <w:rFonts w:ascii="Calibri" w:eastAsia="Calibri" w:hAnsi="Calibri" w:cs="Times New Roman"/>
          <w:i/>
          <w:iCs/>
        </w:rPr>
        <w:t>“Good accessibility is beneficial for everyone”.</w:t>
      </w:r>
      <w:r w:rsidRPr="003624FE">
        <w:rPr>
          <w:rFonts w:ascii="Calibri" w:eastAsia="Calibri" w:hAnsi="Calibri" w:cs="Times New Roman"/>
        </w:rPr>
        <w:t xml:space="preserve"> All venues are visited in person. App is available on Google </w:t>
      </w:r>
      <w:proofErr w:type="spellStart"/>
      <w:r w:rsidRPr="003624FE">
        <w:rPr>
          <w:rFonts w:ascii="Calibri" w:eastAsia="Calibri" w:hAnsi="Calibri" w:cs="Times New Roman"/>
        </w:rPr>
        <w:t>Playstore</w:t>
      </w:r>
      <w:proofErr w:type="spellEnd"/>
      <w:r w:rsidRPr="003624FE">
        <w:rPr>
          <w:rFonts w:ascii="Calibri" w:eastAsia="Calibri" w:hAnsi="Calibri" w:cs="Times New Roman"/>
        </w:rPr>
        <w:t xml:space="preserve"> and App store. Working with </w:t>
      </w:r>
      <w:proofErr w:type="spellStart"/>
      <w:r w:rsidRPr="003624FE">
        <w:rPr>
          <w:rFonts w:ascii="Calibri" w:eastAsia="Calibri" w:hAnsi="Calibri" w:cs="Times New Roman"/>
        </w:rPr>
        <w:t>InfoLink</w:t>
      </w:r>
      <w:proofErr w:type="spellEnd"/>
      <w:r w:rsidRPr="003624FE">
        <w:rPr>
          <w:rFonts w:ascii="Calibri" w:eastAsia="Calibri" w:hAnsi="Calibri" w:cs="Times New Roman"/>
        </w:rPr>
        <w:t xml:space="preserve"> to add links to all venues</w:t>
      </w:r>
    </w:p>
    <w:p w14:paraId="4ED1D594" w14:textId="05B508A0" w:rsidR="003D13F3" w:rsidRDefault="003D13F3" w:rsidP="00116AC1">
      <w:pPr>
        <w:jc w:val="center"/>
        <w:rPr>
          <w:rFonts w:cstheme="minorHAnsi"/>
        </w:rPr>
      </w:pPr>
      <w:r w:rsidRPr="003D13F3">
        <w:rPr>
          <w:rFonts w:ascii="Calibri" w:eastAsia="Calibri" w:hAnsi="Calibri" w:cs="Times New Roman"/>
          <w:noProof/>
          <w:sz w:val="22"/>
          <w:szCs w:val="22"/>
        </w:rPr>
        <w:drawing>
          <wp:inline distT="0" distB="0" distL="0" distR="0" wp14:anchorId="19475D0C" wp14:editId="398A21C3">
            <wp:extent cx="3781425" cy="2137053"/>
            <wp:effectExtent l="0" t="0" r="0" b="0"/>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1"/>
                    <a:stretch>
                      <a:fillRect/>
                    </a:stretch>
                  </pic:blipFill>
                  <pic:spPr>
                    <a:xfrm>
                      <a:off x="0" y="0"/>
                      <a:ext cx="3784933" cy="2139035"/>
                    </a:xfrm>
                    <a:prstGeom prst="rect">
                      <a:avLst/>
                    </a:prstGeom>
                  </pic:spPr>
                </pic:pic>
              </a:graphicData>
            </a:graphic>
          </wp:inline>
        </w:drawing>
      </w:r>
    </w:p>
    <w:p w14:paraId="5452F593" w14:textId="77777777" w:rsidR="0011396C" w:rsidRDefault="0011396C" w:rsidP="009E7784">
      <w:pPr>
        <w:jc w:val="both"/>
        <w:rPr>
          <w:rFonts w:cstheme="minorHAnsi"/>
        </w:rPr>
      </w:pPr>
    </w:p>
    <w:p w14:paraId="4C99BB8A" w14:textId="77777777" w:rsidR="00841A0C" w:rsidRPr="004B6030" w:rsidRDefault="00841A0C" w:rsidP="009E7784">
      <w:pPr>
        <w:jc w:val="both"/>
        <w:rPr>
          <w:rFonts w:cstheme="minorHAnsi"/>
        </w:rPr>
      </w:pPr>
    </w:p>
    <w:p w14:paraId="4C8D2A2E" w14:textId="00ADECC5" w:rsidR="00E80E0D" w:rsidRPr="004B6030" w:rsidRDefault="003D13F3" w:rsidP="003D13F3">
      <w:pPr>
        <w:pStyle w:val="Subtitle"/>
        <w:numPr>
          <w:ilvl w:val="0"/>
          <w:numId w:val="2"/>
        </w:numPr>
        <w:rPr>
          <w:sz w:val="24"/>
          <w:szCs w:val="24"/>
        </w:rPr>
      </w:pPr>
      <w:r w:rsidRPr="004B6030">
        <w:rPr>
          <w:sz w:val="24"/>
          <w:szCs w:val="24"/>
        </w:rPr>
        <w:t>Warm Handover referrals update</w:t>
      </w:r>
      <w:r w:rsidR="005F28AE" w:rsidRPr="004B6030">
        <w:rPr>
          <w:sz w:val="24"/>
          <w:szCs w:val="24"/>
        </w:rPr>
        <w:t xml:space="preserve"> – Kate Turner</w:t>
      </w:r>
    </w:p>
    <w:p w14:paraId="5B3AF5AD" w14:textId="1FBF7009" w:rsidR="003D13F3" w:rsidRDefault="003D13F3">
      <w:pPr>
        <w:rPr>
          <w:rFonts w:cstheme="minorHAnsi"/>
        </w:rPr>
      </w:pPr>
      <w:r w:rsidRPr="003D13F3">
        <w:rPr>
          <w:rFonts w:ascii="Arial" w:eastAsia="Times New Roman" w:hAnsi="Arial" w:cs="Calibri"/>
          <w:noProof/>
          <w:szCs w:val="20"/>
        </w:rPr>
        <mc:AlternateContent>
          <mc:Choice Requires="wps">
            <w:drawing>
              <wp:anchor distT="0" distB="0" distL="114300" distR="114300" simplePos="0" relativeHeight="251670528" behindDoc="0" locked="0" layoutInCell="1" allowOverlap="1" wp14:anchorId="0E39D9BF" wp14:editId="5C632B02">
                <wp:simplePos x="0" y="0"/>
                <wp:positionH relativeFrom="column">
                  <wp:posOffset>0</wp:posOffset>
                </wp:positionH>
                <wp:positionV relativeFrom="paragraph">
                  <wp:posOffset>0</wp:posOffset>
                </wp:positionV>
                <wp:extent cx="5905500" cy="31750"/>
                <wp:effectExtent l="0" t="0" r="19050" b="25400"/>
                <wp:wrapNone/>
                <wp:docPr id="7" name="Straight Connector 7"/>
                <wp:cNvGraphicFramePr/>
                <a:graphic xmlns:a="http://schemas.openxmlformats.org/drawingml/2006/main">
                  <a:graphicData uri="http://schemas.microsoft.com/office/word/2010/wordprocessingShape">
                    <wps:wsp>
                      <wps:cNvCnPr/>
                      <wps:spPr>
                        <a:xfrm flipV="1">
                          <a:off x="0" y="0"/>
                          <a:ext cx="5905500" cy="317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C1041EB" id="Straight Connector 7"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0,0" to="4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" strokecolor="windowText" strokeweight=".5pt">
                <v:stroke joinstyle="miter"/>
              </v:line>
            </w:pict>
          </mc:Fallback>
        </mc:AlternateContent>
      </w:r>
    </w:p>
    <w:p w14:paraId="29929377" w14:textId="3E8748A2" w:rsidR="003D13F3" w:rsidRPr="005F535C" w:rsidRDefault="003D13F3" w:rsidP="003D13F3">
      <w:pPr>
        <w:numPr>
          <w:ilvl w:val="0"/>
          <w:numId w:val="7"/>
        </w:numPr>
        <w:rPr>
          <w:rFonts w:eastAsia="Times New Roman" w:cstheme="minorHAnsi"/>
          <w:b/>
          <w:bCs/>
        </w:rPr>
      </w:pPr>
      <w:r w:rsidRPr="003D13F3">
        <w:rPr>
          <w:rFonts w:eastAsia="Times New Roman" w:cstheme="minorHAnsi"/>
          <w:b/>
          <w:bCs/>
        </w:rPr>
        <w:t>Statistics</w:t>
      </w:r>
    </w:p>
    <w:p w14:paraId="66FA3788" w14:textId="663B22DB" w:rsidR="003D13F3" w:rsidRDefault="003D13F3" w:rsidP="003D13F3">
      <w:pPr>
        <w:rPr>
          <w:rFonts w:eastAsia="Times New Roman" w:cstheme="minorHAnsi"/>
        </w:rPr>
      </w:pPr>
    </w:p>
    <w:p w14:paraId="041493E3" w14:textId="44B955AC" w:rsidR="003D13F3" w:rsidRDefault="003D13F3" w:rsidP="00116AC1">
      <w:pPr>
        <w:ind w:left="720"/>
        <w:rPr>
          <w:rFonts w:eastAsia="Times New Roman" w:cstheme="minorHAnsi"/>
        </w:rPr>
      </w:pPr>
      <w:r>
        <w:rPr>
          <w:noProof/>
        </w:rPr>
        <w:drawing>
          <wp:inline distT="0" distB="0" distL="0" distR="0" wp14:anchorId="2DD69BD4" wp14:editId="733EA127">
            <wp:extent cx="4731385" cy="254654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738405" cy="2550318"/>
                    </a:xfrm>
                    <a:prstGeom prst="rect">
                      <a:avLst/>
                    </a:prstGeom>
                    <a:noFill/>
                    <a:ln>
                      <a:noFill/>
                    </a:ln>
                  </pic:spPr>
                </pic:pic>
              </a:graphicData>
            </a:graphic>
          </wp:inline>
        </w:drawing>
      </w:r>
    </w:p>
    <w:p w14:paraId="15186EBE" w14:textId="656DA4F2" w:rsidR="003D13F3" w:rsidRDefault="003D13F3" w:rsidP="003D13F3">
      <w:pPr>
        <w:ind w:left="720"/>
        <w:rPr>
          <w:rFonts w:eastAsia="Times New Roman" w:cstheme="minorHAnsi"/>
        </w:rPr>
      </w:pPr>
    </w:p>
    <w:p w14:paraId="0C7C25F1" w14:textId="77777777" w:rsidR="003624FE" w:rsidRDefault="00ED0D38" w:rsidP="003D13F3">
      <w:pPr>
        <w:ind w:left="720"/>
        <w:rPr>
          <w:rFonts w:eastAsia="Times New Roman" w:cstheme="minorHAnsi"/>
        </w:rPr>
      </w:pPr>
      <w:r>
        <w:rPr>
          <w:rFonts w:eastAsia="Times New Roman" w:cstheme="minorHAnsi"/>
        </w:rPr>
        <w:t>We had nearly 400 referrals in March.</w:t>
      </w:r>
      <w:r w:rsidR="003D13F3">
        <w:rPr>
          <w:rFonts w:eastAsia="Times New Roman" w:cstheme="minorHAnsi"/>
        </w:rPr>
        <w:t xml:space="preserve"> As lockdown is easing</w:t>
      </w:r>
      <w:r w:rsidR="00042EEE">
        <w:rPr>
          <w:rFonts w:eastAsia="Times New Roman" w:cstheme="minorHAnsi"/>
        </w:rPr>
        <w:t xml:space="preserve"> there are less referrals. Please keep using. </w:t>
      </w:r>
    </w:p>
    <w:p w14:paraId="4C37C597" w14:textId="77777777" w:rsidR="003624FE" w:rsidRDefault="003624FE" w:rsidP="003D13F3">
      <w:pPr>
        <w:ind w:left="720"/>
        <w:rPr>
          <w:rFonts w:eastAsia="Times New Roman" w:cstheme="minorHAnsi"/>
        </w:rPr>
      </w:pPr>
    </w:p>
    <w:p w14:paraId="3A5DD20C" w14:textId="166275B8" w:rsidR="003D13F3" w:rsidRPr="003624FE" w:rsidRDefault="003624FE" w:rsidP="003D13F3">
      <w:pPr>
        <w:ind w:left="720"/>
        <w:rPr>
          <w:rFonts w:eastAsia="Times New Roman" w:cstheme="minorHAnsi"/>
          <w:i/>
          <w:iCs/>
        </w:rPr>
      </w:pPr>
      <w:r w:rsidRPr="003624FE">
        <w:rPr>
          <w:rFonts w:eastAsia="Times New Roman" w:cstheme="minorHAnsi"/>
          <w:i/>
          <w:iCs/>
        </w:rPr>
        <w:t>“</w:t>
      </w:r>
      <w:r w:rsidR="00042EEE" w:rsidRPr="003624FE">
        <w:rPr>
          <w:rFonts w:eastAsia="Times New Roman" w:cstheme="minorHAnsi"/>
          <w:i/>
          <w:iCs/>
        </w:rPr>
        <w:t>It’s not just a winter mechanism</w:t>
      </w:r>
      <w:r w:rsidRPr="003624FE">
        <w:rPr>
          <w:rFonts w:eastAsia="Times New Roman" w:cstheme="minorHAnsi"/>
          <w:i/>
          <w:iCs/>
        </w:rPr>
        <w:t>.”</w:t>
      </w:r>
    </w:p>
    <w:p w14:paraId="52C1AC4D" w14:textId="77777777" w:rsidR="003D13F3" w:rsidRPr="003D13F3" w:rsidRDefault="003D13F3" w:rsidP="003D13F3">
      <w:pPr>
        <w:ind w:left="720"/>
        <w:rPr>
          <w:rFonts w:eastAsia="Times New Roman" w:cstheme="minorHAnsi"/>
        </w:rPr>
      </w:pPr>
    </w:p>
    <w:p w14:paraId="77300848" w14:textId="7D6283C4" w:rsidR="003D13F3" w:rsidRPr="005F535C" w:rsidRDefault="003D13F3" w:rsidP="003D13F3">
      <w:pPr>
        <w:numPr>
          <w:ilvl w:val="0"/>
          <w:numId w:val="7"/>
        </w:numPr>
        <w:rPr>
          <w:rFonts w:eastAsia="Times New Roman" w:cstheme="minorHAnsi"/>
          <w:b/>
          <w:bCs/>
        </w:rPr>
      </w:pPr>
      <w:r w:rsidRPr="003D13F3">
        <w:rPr>
          <w:rFonts w:eastAsia="Times New Roman" w:cstheme="minorHAnsi"/>
          <w:b/>
          <w:bCs/>
        </w:rPr>
        <w:t>Payments</w:t>
      </w:r>
    </w:p>
    <w:p w14:paraId="4765FD99" w14:textId="2EBEB91D" w:rsidR="00042EEE" w:rsidRDefault="00042EEE" w:rsidP="00042EEE">
      <w:pPr>
        <w:rPr>
          <w:rFonts w:eastAsia="Times New Roman" w:cstheme="minorHAnsi"/>
        </w:rPr>
      </w:pPr>
    </w:p>
    <w:p w14:paraId="65D061E7" w14:textId="32B593DC" w:rsidR="00042EEE" w:rsidRDefault="00042EEE" w:rsidP="00042EEE">
      <w:pPr>
        <w:ind w:left="720"/>
        <w:rPr>
          <w:rFonts w:eastAsia="Times New Roman" w:cstheme="minorHAnsi"/>
        </w:rPr>
      </w:pPr>
      <w:r>
        <w:rPr>
          <w:rFonts w:eastAsia="Times New Roman" w:cstheme="minorHAnsi"/>
        </w:rPr>
        <w:t xml:space="preserve">Payments will continue to be make on a rolling month by month basis until money runs out. Currently working on April-June payments. </w:t>
      </w:r>
      <w:proofErr w:type="gramStart"/>
      <w:r w:rsidR="00ED0D38">
        <w:rPr>
          <w:rFonts w:eastAsia="Times New Roman" w:cstheme="minorHAnsi"/>
        </w:rPr>
        <w:t>We’</w:t>
      </w:r>
      <w:r>
        <w:rPr>
          <w:rFonts w:eastAsia="Times New Roman" w:cstheme="minorHAnsi"/>
        </w:rPr>
        <w:t>ll</w:t>
      </w:r>
      <w:proofErr w:type="gramEnd"/>
      <w:r>
        <w:rPr>
          <w:rFonts w:eastAsia="Times New Roman" w:cstheme="minorHAnsi"/>
        </w:rPr>
        <w:t xml:space="preserve"> </w:t>
      </w:r>
      <w:r w:rsidR="00ED0D38">
        <w:rPr>
          <w:rFonts w:eastAsia="Times New Roman" w:cstheme="minorHAnsi"/>
        </w:rPr>
        <w:t xml:space="preserve">soon </w:t>
      </w:r>
      <w:r>
        <w:rPr>
          <w:rFonts w:eastAsia="Times New Roman" w:cstheme="minorHAnsi"/>
        </w:rPr>
        <w:t xml:space="preserve">be changing to BACS transfer for payments. We will need bank </w:t>
      </w:r>
      <w:r w:rsidR="00B4624E">
        <w:rPr>
          <w:rFonts w:eastAsia="Times New Roman" w:cstheme="minorHAnsi"/>
        </w:rPr>
        <w:t>details,</w:t>
      </w:r>
      <w:r>
        <w:rPr>
          <w:rFonts w:eastAsia="Times New Roman" w:cstheme="minorHAnsi"/>
        </w:rPr>
        <w:t xml:space="preserve"> so the money goes straight into partners accounts. Will include this in the Data Protection Impact Statement update to go out shortly</w:t>
      </w:r>
    </w:p>
    <w:p w14:paraId="0A24759B" w14:textId="33C060EC" w:rsidR="00042EEE" w:rsidRDefault="00042EEE" w:rsidP="00042EEE">
      <w:pPr>
        <w:ind w:left="720"/>
        <w:rPr>
          <w:rFonts w:eastAsia="Times New Roman" w:cstheme="minorHAnsi"/>
        </w:rPr>
      </w:pPr>
    </w:p>
    <w:p w14:paraId="76531E9D" w14:textId="6A6DEBEC" w:rsidR="00042EEE" w:rsidRPr="003624FE" w:rsidRDefault="00042EEE" w:rsidP="00042EEE">
      <w:pPr>
        <w:ind w:left="720"/>
        <w:rPr>
          <w:rFonts w:eastAsia="Times New Roman" w:cstheme="minorHAnsi"/>
          <w:i/>
          <w:iCs/>
        </w:rPr>
      </w:pPr>
      <w:r w:rsidRPr="003624FE">
        <w:rPr>
          <w:rFonts w:eastAsia="Times New Roman" w:cstheme="minorHAnsi"/>
          <w:i/>
          <w:iCs/>
        </w:rPr>
        <w:t>“More referrals, more money”</w:t>
      </w:r>
    </w:p>
    <w:p w14:paraId="16009CA5" w14:textId="77777777" w:rsidR="00042EEE" w:rsidRPr="003D13F3" w:rsidRDefault="00042EEE" w:rsidP="00042EEE">
      <w:pPr>
        <w:ind w:left="720"/>
        <w:rPr>
          <w:rFonts w:eastAsia="Times New Roman" w:cstheme="minorHAnsi"/>
        </w:rPr>
      </w:pPr>
    </w:p>
    <w:p w14:paraId="08BA9A03" w14:textId="30862C9A" w:rsidR="003D13F3" w:rsidRPr="005F535C" w:rsidRDefault="003D13F3" w:rsidP="003D13F3">
      <w:pPr>
        <w:numPr>
          <w:ilvl w:val="0"/>
          <w:numId w:val="7"/>
        </w:numPr>
        <w:rPr>
          <w:rFonts w:eastAsia="Times New Roman" w:cstheme="minorHAnsi"/>
          <w:b/>
          <w:bCs/>
        </w:rPr>
      </w:pPr>
      <w:r w:rsidRPr="003D13F3">
        <w:rPr>
          <w:rFonts w:eastAsia="Times New Roman" w:cstheme="minorHAnsi"/>
          <w:b/>
          <w:bCs/>
        </w:rPr>
        <w:t>Training sessions</w:t>
      </w:r>
    </w:p>
    <w:p w14:paraId="2669CE70" w14:textId="442164E5" w:rsidR="00042EEE" w:rsidRDefault="00042EEE" w:rsidP="00042EEE">
      <w:pPr>
        <w:rPr>
          <w:rFonts w:eastAsia="Times New Roman" w:cstheme="minorHAnsi"/>
        </w:rPr>
      </w:pPr>
    </w:p>
    <w:p w14:paraId="50288699" w14:textId="01D16267" w:rsidR="00042EEE" w:rsidRDefault="00042EEE" w:rsidP="00042EEE">
      <w:pPr>
        <w:ind w:left="720"/>
        <w:rPr>
          <w:rFonts w:eastAsia="Times New Roman" w:cstheme="minorHAnsi"/>
        </w:rPr>
      </w:pPr>
      <w:r>
        <w:rPr>
          <w:rFonts w:eastAsia="Times New Roman" w:cstheme="minorHAnsi"/>
        </w:rPr>
        <w:t>5 sessions so far. Good attendance and good feedback:</w:t>
      </w:r>
    </w:p>
    <w:p w14:paraId="58B8B6C0" w14:textId="77777777" w:rsidR="004832C3" w:rsidRDefault="004832C3" w:rsidP="00042EEE">
      <w:pPr>
        <w:ind w:left="720"/>
        <w:rPr>
          <w:rFonts w:eastAsia="Times New Roman" w:cstheme="minorHAnsi"/>
        </w:rPr>
      </w:pPr>
    </w:p>
    <w:p w14:paraId="4A140A0F" w14:textId="6A6AEBB1" w:rsidR="00042EEE" w:rsidRDefault="00042EEE" w:rsidP="00042EEE">
      <w:pPr>
        <w:ind w:left="720"/>
        <w:rPr>
          <w:rFonts w:eastAsia="Times New Roman" w:cstheme="minorHAnsi"/>
        </w:rPr>
      </w:pPr>
      <w:r>
        <w:rPr>
          <w:rFonts w:eastAsia="Times New Roman" w:cstheme="minorHAnsi"/>
        </w:rPr>
        <w:t xml:space="preserve">Lesley, Trading Standards </w:t>
      </w:r>
      <w:r w:rsidRPr="003624FE">
        <w:rPr>
          <w:rFonts w:eastAsia="Times New Roman" w:cstheme="minorHAnsi"/>
          <w:i/>
          <w:iCs/>
        </w:rPr>
        <w:t>“Colleagues found very informative”</w:t>
      </w:r>
    </w:p>
    <w:p w14:paraId="22E0CDD4" w14:textId="0399CF26" w:rsidR="00042EEE" w:rsidRDefault="00042EEE" w:rsidP="00042EEE">
      <w:pPr>
        <w:ind w:left="720"/>
        <w:rPr>
          <w:rFonts w:eastAsia="Times New Roman" w:cstheme="minorHAnsi"/>
        </w:rPr>
      </w:pPr>
      <w:r>
        <w:rPr>
          <w:rFonts w:eastAsia="Times New Roman" w:cstheme="minorHAnsi"/>
        </w:rPr>
        <w:t xml:space="preserve">David, Suffolk Family Carers </w:t>
      </w:r>
      <w:r w:rsidRPr="003624FE">
        <w:rPr>
          <w:rFonts w:eastAsia="Times New Roman" w:cstheme="minorHAnsi"/>
          <w:i/>
          <w:iCs/>
        </w:rPr>
        <w:t>“New staff members really benefit”</w:t>
      </w:r>
    </w:p>
    <w:p w14:paraId="6D8B7640" w14:textId="0E76CC5D" w:rsidR="004832C3" w:rsidRPr="003624FE" w:rsidRDefault="004832C3" w:rsidP="00042EEE">
      <w:pPr>
        <w:ind w:left="720"/>
        <w:rPr>
          <w:rFonts w:eastAsia="Times New Roman" w:cstheme="minorHAnsi"/>
          <w:i/>
          <w:iCs/>
        </w:rPr>
      </w:pPr>
      <w:bookmarkStart w:id="0" w:name="_Hlk77597033"/>
      <w:r w:rsidRPr="004832C3">
        <w:rPr>
          <w:rFonts w:ascii="Calibri" w:eastAsia="Calibri" w:hAnsi="Calibri" w:cs="Times New Roman"/>
        </w:rPr>
        <w:t xml:space="preserve">Kellie Dimmock, Suffolk Libraries </w:t>
      </w:r>
      <w:bookmarkEnd w:id="0"/>
      <w:r w:rsidRPr="003624FE">
        <w:rPr>
          <w:rFonts w:ascii="Calibri" w:eastAsia="Calibri" w:hAnsi="Calibri" w:cs="Times New Roman"/>
          <w:i/>
          <w:iCs/>
        </w:rPr>
        <w:t xml:space="preserve">“Would be great for more WH training and be handy to have a chat sometime about staff attending and the possibility of running sessions for larger groups of staff if that is </w:t>
      </w:r>
      <w:r w:rsidR="00116AC1" w:rsidRPr="003624FE">
        <w:rPr>
          <w:rFonts w:ascii="Calibri" w:eastAsia="Calibri" w:hAnsi="Calibri" w:cs="Times New Roman"/>
          <w:i/>
          <w:iCs/>
        </w:rPr>
        <w:t>possible,</w:t>
      </w:r>
      <w:r w:rsidRPr="003624FE">
        <w:rPr>
          <w:rFonts w:ascii="Calibri" w:eastAsia="Calibri" w:hAnsi="Calibri" w:cs="Times New Roman"/>
          <w:i/>
          <w:iCs/>
        </w:rPr>
        <w:t xml:space="preserve"> please”</w:t>
      </w:r>
    </w:p>
    <w:p w14:paraId="69443923" w14:textId="7950DDBC" w:rsidR="00042EEE" w:rsidRDefault="00042EEE" w:rsidP="00042EEE">
      <w:pPr>
        <w:ind w:left="720"/>
        <w:rPr>
          <w:rFonts w:eastAsia="Times New Roman" w:cstheme="minorHAnsi"/>
        </w:rPr>
      </w:pPr>
    </w:p>
    <w:p w14:paraId="2E577653" w14:textId="6AB05DD4" w:rsidR="00042EEE" w:rsidRDefault="00ED0D38" w:rsidP="00042EEE">
      <w:pPr>
        <w:ind w:left="720"/>
        <w:rPr>
          <w:rFonts w:eastAsia="Times New Roman" w:cstheme="minorHAnsi"/>
        </w:rPr>
      </w:pPr>
      <w:r>
        <w:rPr>
          <w:rFonts w:eastAsia="Times New Roman" w:cstheme="minorHAnsi"/>
        </w:rPr>
        <w:t>We w</w:t>
      </w:r>
      <w:r w:rsidR="00042EEE">
        <w:rPr>
          <w:rFonts w:eastAsia="Times New Roman" w:cstheme="minorHAnsi"/>
        </w:rPr>
        <w:t xml:space="preserve">ill be adding new dates in </w:t>
      </w:r>
      <w:r>
        <w:rPr>
          <w:rFonts w:eastAsia="Times New Roman" w:cstheme="minorHAnsi"/>
        </w:rPr>
        <w:t xml:space="preserve">the </w:t>
      </w:r>
      <w:r w:rsidR="00042EEE">
        <w:rPr>
          <w:rFonts w:eastAsia="Times New Roman" w:cstheme="minorHAnsi"/>
        </w:rPr>
        <w:t>calendar for the Autumn</w:t>
      </w:r>
    </w:p>
    <w:p w14:paraId="1AC1D484" w14:textId="77777777" w:rsidR="00042EEE" w:rsidRPr="003D13F3" w:rsidRDefault="00042EEE" w:rsidP="00042EEE">
      <w:pPr>
        <w:ind w:left="720"/>
        <w:rPr>
          <w:rFonts w:eastAsia="Times New Roman" w:cstheme="minorHAnsi"/>
        </w:rPr>
      </w:pPr>
    </w:p>
    <w:p w14:paraId="79B30F45" w14:textId="19027EAF" w:rsidR="003D13F3" w:rsidRPr="005F535C" w:rsidRDefault="003D13F3" w:rsidP="003D13F3">
      <w:pPr>
        <w:numPr>
          <w:ilvl w:val="0"/>
          <w:numId w:val="7"/>
        </w:numPr>
        <w:rPr>
          <w:rFonts w:eastAsia="Times New Roman" w:cstheme="minorHAnsi"/>
          <w:b/>
          <w:bCs/>
        </w:rPr>
      </w:pPr>
      <w:r w:rsidRPr="003D13F3">
        <w:rPr>
          <w:rFonts w:eastAsia="Times New Roman" w:cstheme="minorHAnsi"/>
          <w:b/>
          <w:bCs/>
        </w:rPr>
        <w:t>New referral form</w:t>
      </w:r>
    </w:p>
    <w:p w14:paraId="0FC2B1EE" w14:textId="3B30AD56" w:rsidR="00042EEE" w:rsidRDefault="00042EEE" w:rsidP="00042EEE">
      <w:pPr>
        <w:rPr>
          <w:rFonts w:eastAsia="Times New Roman" w:cstheme="minorHAnsi"/>
        </w:rPr>
      </w:pPr>
    </w:p>
    <w:p w14:paraId="44357C92" w14:textId="77777777" w:rsidR="005B6EF3" w:rsidRDefault="005B6EF3" w:rsidP="005B6EF3">
      <w:pPr>
        <w:ind w:left="720"/>
        <w:rPr>
          <w:rFonts w:eastAsia="Times New Roman" w:cstheme="minorHAnsi"/>
        </w:rPr>
      </w:pPr>
      <w:r w:rsidRPr="005B6EF3">
        <w:rPr>
          <w:rFonts w:eastAsia="Times New Roman" w:cstheme="minorHAnsi"/>
        </w:rPr>
        <w:t>Work is still on going on the form</w:t>
      </w:r>
      <w:r>
        <w:rPr>
          <w:rFonts w:eastAsia="Times New Roman" w:cstheme="minorHAnsi"/>
        </w:rPr>
        <w:t>:</w:t>
      </w:r>
    </w:p>
    <w:p w14:paraId="13B4D699" w14:textId="6123081E" w:rsidR="005B6EF3" w:rsidRDefault="00042EEE" w:rsidP="005B6EF3">
      <w:pPr>
        <w:pStyle w:val="ListParagraph"/>
        <w:numPr>
          <w:ilvl w:val="1"/>
          <w:numId w:val="7"/>
        </w:numPr>
        <w:rPr>
          <w:rFonts w:eastAsia="Times New Roman" w:cstheme="minorHAnsi"/>
        </w:rPr>
      </w:pPr>
      <w:r w:rsidRPr="005B6EF3">
        <w:rPr>
          <w:rFonts w:eastAsia="Times New Roman" w:cstheme="minorHAnsi"/>
        </w:rPr>
        <w:t xml:space="preserve">Changing some fields </w:t>
      </w:r>
      <w:r w:rsidR="00B4624E" w:rsidRPr="005B6EF3">
        <w:rPr>
          <w:rFonts w:eastAsia="Times New Roman" w:cstheme="minorHAnsi"/>
        </w:rPr>
        <w:t>e.g.,</w:t>
      </w:r>
      <w:r w:rsidRPr="005B6EF3">
        <w:rPr>
          <w:rFonts w:eastAsia="Times New Roman" w:cstheme="minorHAnsi"/>
        </w:rPr>
        <w:t xml:space="preserve"> </w:t>
      </w:r>
      <w:r w:rsidR="00B4624E">
        <w:rPr>
          <w:rFonts w:eastAsia="Times New Roman" w:cstheme="minorHAnsi"/>
        </w:rPr>
        <w:t>C</w:t>
      </w:r>
      <w:r w:rsidRPr="005B6EF3">
        <w:rPr>
          <w:rFonts w:eastAsia="Times New Roman" w:cstheme="minorHAnsi"/>
        </w:rPr>
        <w:t>lient instead of Carer</w:t>
      </w:r>
    </w:p>
    <w:p w14:paraId="5740FA42" w14:textId="77777777" w:rsidR="005B6EF3" w:rsidRDefault="00042EEE" w:rsidP="005B6EF3">
      <w:pPr>
        <w:pStyle w:val="ListParagraph"/>
        <w:numPr>
          <w:ilvl w:val="1"/>
          <w:numId w:val="7"/>
        </w:numPr>
        <w:rPr>
          <w:rFonts w:eastAsia="Times New Roman" w:cstheme="minorHAnsi"/>
        </w:rPr>
      </w:pPr>
      <w:r w:rsidRPr="005B6EF3">
        <w:rPr>
          <w:rFonts w:eastAsia="Times New Roman" w:cstheme="minorHAnsi"/>
        </w:rPr>
        <w:lastRenderedPageBreak/>
        <w:t>Adding financial information box</w:t>
      </w:r>
    </w:p>
    <w:p w14:paraId="4AB659BC" w14:textId="509D70F0" w:rsidR="005B6EF3" w:rsidRDefault="00042EEE" w:rsidP="005B6EF3">
      <w:pPr>
        <w:pStyle w:val="ListParagraph"/>
        <w:numPr>
          <w:ilvl w:val="1"/>
          <w:numId w:val="7"/>
        </w:numPr>
        <w:rPr>
          <w:rFonts w:eastAsia="Times New Roman" w:cstheme="minorHAnsi"/>
        </w:rPr>
      </w:pPr>
      <w:r w:rsidRPr="005B6EF3">
        <w:rPr>
          <w:rFonts w:eastAsia="Times New Roman" w:cstheme="minorHAnsi"/>
        </w:rPr>
        <w:t>Adding free</w:t>
      </w:r>
      <w:r w:rsidR="005B6EF3">
        <w:rPr>
          <w:rFonts w:eastAsia="Times New Roman" w:cstheme="minorHAnsi"/>
        </w:rPr>
        <w:t xml:space="preserve"> </w:t>
      </w:r>
      <w:r w:rsidRPr="005B6EF3">
        <w:rPr>
          <w:rFonts w:eastAsia="Times New Roman" w:cstheme="minorHAnsi"/>
        </w:rPr>
        <w:t>text box for any other details</w:t>
      </w:r>
    </w:p>
    <w:p w14:paraId="1E4FC427" w14:textId="096D8C91" w:rsidR="00042EEE" w:rsidRPr="005B6EF3" w:rsidRDefault="00042EEE" w:rsidP="005B6EF3">
      <w:pPr>
        <w:pStyle w:val="ListParagraph"/>
        <w:numPr>
          <w:ilvl w:val="1"/>
          <w:numId w:val="7"/>
        </w:numPr>
        <w:rPr>
          <w:rFonts w:eastAsia="Times New Roman" w:cstheme="minorHAnsi"/>
        </w:rPr>
      </w:pPr>
      <w:r w:rsidRPr="005B6EF3">
        <w:rPr>
          <w:rFonts w:eastAsia="Times New Roman" w:cstheme="minorHAnsi"/>
        </w:rPr>
        <w:t>Adding option to upload a document</w:t>
      </w:r>
    </w:p>
    <w:p w14:paraId="6BB8D750" w14:textId="6F88896C" w:rsidR="00500374" w:rsidRPr="002F01B1" w:rsidRDefault="00500374">
      <w:pPr>
        <w:rPr>
          <w:rFonts w:cstheme="minorHAnsi"/>
        </w:rPr>
      </w:pPr>
    </w:p>
    <w:p w14:paraId="1D07B548" w14:textId="0B0C732C" w:rsidR="00500374" w:rsidRDefault="00500374">
      <w:pPr>
        <w:rPr>
          <w:rFonts w:cstheme="minorHAnsi"/>
        </w:rPr>
      </w:pPr>
    </w:p>
    <w:p w14:paraId="11DBCC56" w14:textId="640CF5C9" w:rsidR="005F28AE" w:rsidRPr="004B6030" w:rsidRDefault="005F28AE" w:rsidP="005F28AE">
      <w:pPr>
        <w:pStyle w:val="Subtitle"/>
        <w:numPr>
          <w:ilvl w:val="0"/>
          <w:numId w:val="2"/>
        </w:numPr>
        <w:rPr>
          <w:sz w:val="24"/>
          <w:szCs w:val="24"/>
        </w:rPr>
      </w:pPr>
      <w:bookmarkStart w:id="1" w:name="_Hlk77327429"/>
      <w:r w:rsidRPr="004B6030">
        <w:rPr>
          <w:sz w:val="24"/>
          <w:szCs w:val="24"/>
        </w:rPr>
        <w:t>What partners do spreadsheet</w:t>
      </w:r>
    </w:p>
    <w:bookmarkEnd w:id="1"/>
    <w:p w14:paraId="603DFC1B" w14:textId="45DC62FB" w:rsidR="005F28AE" w:rsidRPr="005F28AE" w:rsidRDefault="005F28AE" w:rsidP="005F28AE">
      <w:r>
        <w:rPr>
          <w:rFonts w:cstheme="minorHAnsi"/>
          <w:noProof/>
        </w:rPr>
        <mc:AlternateContent>
          <mc:Choice Requires="wps">
            <w:drawing>
              <wp:anchor distT="0" distB="0" distL="114300" distR="114300" simplePos="0" relativeHeight="251672576" behindDoc="0" locked="0" layoutInCell="1" allowOverlap="1" wp14:anchorId="32CE0C61" wp14:editId="25BDACDF">
                <wp:simplePos x="0" y="0"/>
                <wp:positionH relativeFrom="column">
                  <wp:posOffset>0</wp:posOffset>
                </wp:positionH>
                <wp:positionV relativeFrom="paragraph">
                  <wp:posOffset>0</wp:posOffset>
                </wp:positionV>
                <wp:extent cx="6134100" cy="31750"/>
                <wp:effectExtent l="0" t="0" r="19050" b="25400"/>
                <wp:wrapNone/>
                <wp:docPr id="8" name="Straight Connector 8"/>
                <wp:cNvGraphicFramePr/>
                <a:graphic xmlns:a="http://schemas.openxmlformats.org/drawingml/2006/main">
                  <a:graphicData uri="http://schemas.microsoft.com/office/word/2010/wordprocessingShape">
                    <wps:wsp>
                      <wps:cNvCnPr/>
                      <wps:spPr>
                        <a:xfrm flipV="1">
                          <a:off x="0" y="0"/>
                          <a:ext cx="6134100" cy="31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DE201A" id="Straight Connector 8"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0,0" to="48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" strokecolor="black [3213]" strokeweight=".5pt">
                <v:stroke joinstyle="miter"/>
              </v:line>
            </w:pict>
          </mc:Fallback>
        </mc:AlternateContent>
      </w:r>
    </w:p>
    <w:p w14:paraId="3B7722B4" w14:textId="77777777" w:rsidR="005F28AE" w:rsidRDefault="005F28AE" w:rsidP="005F28AE">
      <w:pPr>
        <w:rPr>
          <w:lang w:eastAsia="en-GB"/>
        </w:rPr>
      </w:pPr>
      <w:r>
        <w:rPr>
          <w:lang w:eastAsia="en-GB"/>
        </w:rPr>
        <w:t xml:space="preserve">Thank you to everyone who has replied to the survey. A new column for Immigration has been added. </w:t>
      </w:r>
    </w:p>
    <w:p w14:paraId="628918DD" w14:textId="77777777" w:rsidR="005F28AE" w:rsidRDefault="005F28AE" w:rsidP="005F28AE">
      <w:pPr>
        <w:rPr>
          <w:lang w:eastAsia="en-GB"/>
        </w:rPr>
      </w:pPr>
    </w:p>
    <w:p w14:paraId="071AE141" w14:textId="35B6DB37" w:rsidR="00E80E0D" w:rsidRPr="00B06F07" w:rsidRDefault="005F28AE" w:rsidP="005F28AE">
      <w:pPr>
        <w:rPr>
          <w:b/>
          <w:bCs/>
          <w:lang w:eastAsia="en-GB"/>
        </w:rPr>
      </w:pPr>
      <w:r w:rsidRPr="00B06F07">
        <w:rPr>
          <w:b/>
          <w:bCs/>
          <w:lang w:eastAsia="en-GB"/>
        </w:rPr>
        <w:t xml:space="preserve">Q: </w:t>
      </w:r>
      <w:r w:rsidR="00570810">
        <w:rPr>
          <w:b/>
          <w:bCs/>
          <w:lang w:eastAsia="en-GB"/>
        </w:rPr>
        <w:t>Do we n</w:t>
      </w:r>
      <w:r w:rsidRPr="00B06F07">
        <w:rPr>
          <w:b/>
          <w:bCs/>
          <w:lang w:eastAsia="en-GB"/>
        </w:rPr>
        <w:t>eed a new column for “Main service”?</w:t>
      </w:r>
    </w:p>
    <w:p w14:paraId="12E1E358" w14:textId="7EDB4FBA" w:rsidR="005F28AE" w:rsidRDefault="005F28AE" w:rsidP="005F28AE">
      <w:pPr>
        <w:rPr>
          <w:lang w:eastAsia="en-GB"/>
        </w:rPr>
      </w:pPr>
    </w:p>
    <w:p w14:paraId="3E8E8B94" w14:textId="16A05C8B" w:rsidR="005F28AE" w:rsidRDefault="004832C3" w:rsidP="005F28AE">
      <w:pPr>
        <w:rPr>
          <w:lang w:eastAsia="en-GB"/>
        </w:rPr>
      </w:pPr>
      <w:r w:rsidRPr="004832C3">
        <w:rPr>
          <w:lang w:eastAsia="en-GB"/>
        </w:rPr>
        <w:t xml:space="preserve">Kellie Dimmock, Suffolk Libraries </w:t>
      </w:r>
      <w:r w:rsidR="005F28AE">
        <w:rPr>
          <w:lang w:eastAsia="en-GB"/>
        </w:rPr>
        <w:t xml:space="preserve">said yes </w:t>
      </w:r>
      <w:r w:rsidR="005F28AE" w:rsidRPr="003624FE">
        <w:rPr>
          <w:i/>
          <w:iCs/>
          <w:lang w:eastAsia="en-GB"/>
        </w:rPr>
        <w:t>“A column/notes section would be great”</w:t>
      </w:r>
    </w:p>
    <w:p w14:paraId="20D517B2" w14:textId="36F41577" w:rsidR="005F28AE" w:rsidRDefault="00B4624E" w:rsidP="005F28AE">
      <w:pPr>
        <w:rPr>
          <w:lang w:eastAsia="en-GB"/>
        </w:rPr>
      </w:pPr>
      <w:r>
        <w:rPr>
          <w:lang w:eastAsia="en-GB"/>
        </w:rPr>
        <w:t>Leslie</w:t>
      </w:r>
      <w:r w:rsidR="005F28AE">
        <w:rPr>
          <w:lang w:eastAsia="en-GB"/>
        </w:rPr>
        <w:t xml:space="preserve"> Crompton</w:t>
      </w:r>
      <w:r w:rsidR="004832C3">
        <w:rPr>
          <w:lang w:eastAsia="en-GB"/>
        </w:rPr>
        <w:t>, Trading Standards</w:t>
      </w:r>
      <w:r w:rsidR="005F28AE">
        <w:rPr>
          <w:lang w:eastAsia="en-GB"/>
        </w:rPr>
        <w:t xml:space="preserve"> said </w:t>
      </w:r>
      <w:r w:rsidR="00B06F07" w:rsidRPr="003624FE">
        <w:rPr>
          <w:i/>
          <w:iCs/>
          <w:lang w:eastAsia="en-GB"/>
        </w:rPr>
        <w:t>“Y</w:t>
      </w:r>
      <w:r w:rsidR="005F28AE" w:rsidRPr="003624FE">
        <w:rPr>
          <w:i/>
          <w:iCs/>
          <w:lang w:eastAsia="en-GB"/>
        </w:rPr>
        <w:t>es</w:t>
      </w:r>
      <w:r w:rsidR="00B06F07" w:rsidRPr="003624FE">
        <w:rPr>
          <w:i/>
          <w:iCs/>
          <w:lang w:eastAsia="en-GB"/>
        </w:rPr>
        <w:t>”</w:t>
      </w:r>
    </w:p>
    <w:p w14:paraId="7BD7814C" w14:textId="1CDEA24B" w:rsidR="00B9191B" w:rsidRPr="00116AC1" w:rsidRDefault="005F28AE" w:rsidP="00B9191B">
      <w:pPr>
        <w:rPr>
          <w:rFonts w:ascii="Calibri" w:eastAsia="Calibri" w:hAnsi="Calibri" w:cs="Times New Roman"/>
          <w:i/>
          <w:iCs/>
        </w:rPr>
      </w:pPr>
      <w:r>
        <w:rPr>
          <w:lang w:eastAsia="en-GB"/>
        </w:rPr>
        <w:t>Stephanie Vella</w:t>
      </w:r>
      <w:r w:rsidR="004832C3">
        <w:rPr>
          <w:lang w:eastAsia="en-GB"/>
        </w:rPr>
        <w:t>, ACT</w:t>
      </w:r>
      <w:r>
        <w:rPr>
          <w:lang w:eastAsia="en-GB"/>
        </w:rPr>
        <w:t xml:space="preserve"> said </w:t>
      </w:r>
      <w:r w:rsidRPr="00116AC1">
        <w:rPr>
          <w:i/>
          <w:iCs/>
          <w:lang w:eastAsia="en-GB"/>
        </w:rPr>
        <w:t>“</w:t>
      </w:r>
      <w:r w:rsidR="00B9191B" w:rsidRPr="00116AC1">
        <w:rPr>
          <w:rFonts w:ascii="Calibri" w:eastAsia="Calibri" w:hAnsi="Calibri" w:cs="Times New Roman"/>
          <w:i/>
          <w:iCs/>
        </w:rPr>
        <w:t xml:space="preserve">Not for us Kate but I feel a remarks column to add more detail.  Such as we support Syrian Refugees but I wouldn't necessarily say it was an immigration </w:t>
      </w:r>
      <w:proofErr w:type="gramStart"/>
      <w:r w:rsidR="00B9191B" w:rsidRPr="00116AC1">
        <w:rPr>
          <w:rFonts w:ascii="Calibri" w:eastAsia="Calibri" w:hAnsi="Calibri" w:cs="Times New Roman"/>
          <w:i/>
          <w:iCs/>
        </w:rPr>
        <w:t>service.“</w:t>
      </w:r>
      <w:proofErr w:type="gramEnd"/>
    </w:p>
    <w:p w14:paraId="11593F5B" w14:textId="5B733071" w:rsidR="005F28AE" w:rsidRPr="003624FE" w:rsidRDefault="005F28AE" w:rsidP="005F28AE">
      <w:pPr>
        <w:rPr>
          <w:i/>
          <w:iCs/>
          <w:lang w:eastAsia="en-GB"/>
        </w:rPr>
      </w:pPr>
      <w:r>
        <w:rPr>
          <w:lang w:eastAsia="en-GB"/>
        </w:rPr>
        <w:t>Leanne Bus</w:t>
      </w:r>
      <w:r w:rsidR="004832C3">
        <w:rPr>
          <w:lang w:eastAsia="en-GB"/>
        </w:rPr>
        <w:t>, Realise Futures</w:t>
      </w:r>
      <w:r>
        <w:rPr>
          <w:lang w:eastAsia="en-GB"/>
        </w:rPr>
        <w:t xml:space="preserve"> said </w:t>
      </w:r>
      <w:r w:rsidRPr="003624FE">
        <w:rPr>
          <w:i/>
          <w:iCs/>
          <w:lang w:eastAsia="en-GB"/>
        </w:rPr>
        <w:t>“A comment box would be helpful”</w:t>
      </w:r>
    </w:p>
    <w:p w14:paraId="4AA654D7" w14:textId="6A1185FC" w:rsidR="005F28AE" w:rsidRDefault="005F28AE" w:rsidP="005F28AE">
      <w:pPr>
        <w:rPr>
          <w:lang w:eastAsia="en-GB"/>
        </w:rPr>
      </w:pPr>
    </w:p>
    <w:p w14:paraId="3D4DF222" w14:textId="1CEB6018" w:rsidR="005F28AE" w:rsidRDefault="005F28AE" w:rsidP="005F28AE">
      <w:pPr>
        <w:rPr>
          <w:lang w:eastAsia="en-GB"/>
        </w:rPr>
      </w:pPr>
      <w:r>
        <w:rPr>
          <w:lang w:eastAsia="en-GB"/>
        </w:rPr>
        <w:t>Lesley</w:t>
      </w:r>
      <w:r w:rsidR="004832C3">
        <w:rPr>
          <w:lang w:eastAsia="en-GB"/>
        </w:rPr>
        <w:t xml:space="preserve"> Crompton</w:t>
      </w:r>
      <w:r>
        <w:rPr>
          <w:lang w:eastAsia="en-GB"/>
        </w:rPr>
        <w:t xml:space="preserve">, </w:t>
      </w:r>
      <w:r w:rsidR="004832C3">
        <w:rPr>
          <w:lang w:eastAsia="en-GB"/>
        </w:rPr>
        <w:t>T</w:t>
      </w:r>
      <w:r>
        <w:rPr>
          <w:lang w:eastAsia="en-GB"/>
        </w:rPr>
        <w:t xml:space="preserve">rading Standards </w:t>
      </w:r>
      <w:r w:rsidR="004832C3">
        <w:rPr>
          <w:lang w:eastAsia="en-GB"/>
        </w:rPr>
        <w:t xml:space="preserve">also </w:t>
      </w:r>
      <w:r>
        <w:rPr>
          <w:lang w:eastAsia="en-GB"/>
        </w:rPr>
        <w:t xml:space="preserve">requested another </w:t>
      </w:r>
      <w:r w:rsidR="00ED0D38">
        <w:rPr>
          <w:lang w:eastAsia="en-GB"/>
        </w:rPr>
        <w:t>column</w:t>
      </w:r>
      <w:r>
        <w:rPr>
          <w:lang w:eastAsia="en-GB"/>
        </w:rPr>
        <w:t xml:space="preserve"> for “Other languages</w:t>
      </w:r>
      <w:r w:rsidR="00B06F07">
        <w:rPr>
          <w:lang w:eastAsia="en-GB"/>
        </w:rPr>
        <w:t>”. If Partners have staff that speak another language, would they be willing to help with translation?</w:t>
      </w:r>
    </w:p>
    <w:p w14:paraId="088ED111" w14:textId="69F7381D" w:rsidR="00B06F07" w:rsidRDefault="00B06F07" w:rsidP="005F28AE">
      <w:pPr>
        <w:rPr>
          <w:lang w:eastAsia="en-GB"/>
        </w:rPr>
      </w:pPr>
    </w:p>
    <w:p w14:paraId="4C30A08D" w14:textId="64BC2C62" w:rsidR="00B06F07" w:rsidRDefault="00B06F07" w:rsidP="005F28AE">
      <w:pPr>
        <w:rPr>
          <w:lang w:eastAsia="en-GB"/>
        </w:rPr>
      </w:pPr>
      <w:proofErr w:type="spellStart"/>
      <w:r>
        <w:rPr>
          <w:lang w:eastAsia="en-GB"/>
        </w:rPr>
        <w:t>Dagna</w:t>
      </w:r>
      <w:proofErr w:type="spellEnd"/>
      <w:r>
        <w:rPr>
          <w:lang w:eastAsia="en-GB"/>
        </w:rPr>
        <w:t xml:space="preserve"> </w:t>
      </w:r>
      <w:proofErr w:type="spellStart"/>
      <w:r>
        <w:rPr>
          <w:lang w:eastAsia="en-GB"/>
        </w:rPr>
        <w:t>Dawa</w:t>
      </w:r>
      <w:proofErr w:type="spellEnd"/>
      <w:r>
        <w:rPr>
          <w:lang w:eastAsia="en-GB"/>
        </w:rPr>
        <w:t>, speaks Polish and said she would be willing to help</w:t>
      </w:r>
    </w:p>
    <w:p w14:paraId="21FF96C0" w14:textId="654713D9" w:rsidR="00B06F07" w:rsidRDefault="00B06F07" w:rsidP="005F28AE">
      <w:pPr>
        <w:rPr>
          <w:lang w:eastAsia="en-GB"/>
        </w:rPr>
      </w:pPr>
    </w:p>
    <w:p w14:paraId="72D14C56" w14:textId="08DFDA3B" w:rsidR="00B06F07" w:rsidRDefault="00B06F07" w:rsidP="00B06F07">
      <w:pPr>
        <w:pStyle w:val="ListParagraph"/>
        <w:numPr>
          <w:ilvl w:val="0"/>
          <w:numId w:val="7"/>
        </w:numPr>
        <w:rPr>
          <w:lang w:eastAsia="en-GB"/>
        </w:rPr>
      </w:pPr>
      <w:r w:rsidRPr="00B06F07">
        <w:rPr>
          <w:b/>
          <w:bCs/>
          <w:lang w:eastAsia="en-GB"/>
        </w:rPr>
        <w:t>Action KT</w:t>
      </w:r>
      <w:r>
        <w:rPr>
          <w:b/>
          <w:bCs/>
          <w:lang w:eastAsia="en-GB"/>
        </w:rPr>
        <w:t>/MB</w:t>
      </w:r>
      <w:r>
        <w:rPr>
          <w:lang w:eastAsia="en-GB"/>
        </w:rPr>
        <w:t xml:space="preserve">: Add extra </w:t>
      </w:r>
      <w:r w:rsidR="00570810">
        <w:rPr>
          <w:lang w:eastAsia="en-GB"/>
        </w:rPr>
        <w:t>columns</w:t>
      </w:r>
      <w:r>
        <w:rPr>
          <w:lang w:eastAsia="en-GB"/>
        </w:rPr>
        <w:t xml:space="preserve"> to survey</w:t>
      </w:r>
    </w:p>
    <w:p w14:paraId="7D948775" w14:textId="461D84B8" w:rsidR="005F28AE" w:rsidRDefault="005F28AE" w:rsidP="005F28AE">
      <w:pPr>
        <w:rPr>
          <w:lang w:eastAsia="en-GB"/>
        </w:rPr>
      </w:pPr>
    </w:p>
    <w:p w14:paraId="7579725D" w14:textId="4F254CB9" w:rsidR="005F28AE" w:rsidRDefault="005F28AE" w:rsidP="005F28AE">
      <w:pPr>
        <w:rPr>
          <w:lang w:eastAsia="en-GB"/>
        </w:rPr>
      </w:pPr>
    </w:p>
    <w:p w14:paraId="25D6CB67" w14:textId="76D95C57" w:rsidR="00B06F07" w:rsidRPr="004B6030" w:rsidRDefault="00F62466" w:rsidP="00F62466">
      <w:pPr>
        <w:pStyle w:val="Subtitle"/>
        <w:numPr>
          <w:ilvl w:val="0"/>
          <w:numId w:val="2"/>
        </w:numPr>
        <w:rPr>
          <w:sz w:val="24"/>
          <w:szCs w:val="24"/>
        </w:rPr>
      </w:pPr>
      <w:r w:rsidRPr="004B6030">
        <w:rPr>
          <w:rFonts w:cstheme="minorHAnsi"/>
          <w:noProof/>
          <w:sz w:val="24"/>
          <w:szCs w:val="24"/>
        </w:rPr>
        <mc:AlternateContent>
          <mc:Choice Requires="wps">
            <w:drawing>
              <wp:anchor distT="0" distB="0" distL="114300" distR="114300" simplePos="0" relativeHeight="251674624" behindDoc="0" locked="0" layoutInCell="1" allowOverlap="1" wp14:anchorId="7673ED74" wp14:editId="62BC8F7B">
                <wp:simplePos x="0" y="0"/>
                <wp:positionH relativeFrom="column">
                  <wp:posOffset>9525</wp:posOffset>
                </wp:positionH>
                <wp:positionV relativeFrom="paragraph">
                  <wp:posOffset>271780</wp:posOffset>
                </wp:positionV>
                <wp:extent cx="6134100" cy="31750"/>
                <wp:effectExtent l="0" t="0" r="19050" b="25400"/>
                <wp:wrapNone/>
                <wp:docPr id="13" name="Straight Connector 13"/>
                <wp:cNvGraphicFramePr/>
                <a:graphic xmlns:a="http://schemas.openxmlformats.org/drawingml/2006/main">
                  <a:graphicData uri="http://schemas.microsoft.com/office/word/2010/wordprocessingShape">
                    <wps:wsp>
                      <wps:cNvCnPr/>
                      <wps:spPr>
                        <a:xfrm flipV="1">
                          <a:off x="0" y="0"/>
                          <a:ext cx="6134100" cy="317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B6E134D" id="Straight Connector 13"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75pt,21.4pt" to="483.7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" strokecolor="windowText" strokeweight=".5pt">
                <v:stroke joinstyle="miter"/>
              </v:line>
            </w:pict>
          </mc:Fallback>
        </mc:AlternateContent>
      </w:r>
      <w:r w:rsidR="00B06F07" w:rsidRPr="004B6030">
        <w:rPr>
          <w:sz w:val="24"/>
          <w:szCs w:val="24"/>
        </w:rPr>
        <w:t>Short break</w:t>
      </w:r>
    </w:p>
    <w:p w14:paraId="349AD533" w14:textId="38821DFD" w:rsidR="00B06F07" w:rsidRPr="004B6030" w:rsidRDefault="00B06F07" w:rsidP="00B06F07"/>
    <w:p w14:paraId="72C5372B" w14:textId="77777777" w:rsidR="00F62466" w:rsidRPr="004B6030" w:rsidRDefault="00F62466" w:rsidP="00B06F07"/>
    <w:p w14:paraId="446DC99E" w14:textId="5443F36C" w:rsidR="005F28AE" w:rsidRPr="004B6030" w:rsidRDefault="00B06F07" w:rsidP="00F62466">
      <w:pPr>
        <w:pStyle w:val="Subtitle"/>
        <w:numPr>
          <w:ilvl w:val="0"/>
          <w:numId w:val="2"/>
        </w:numPr>
        <w:rPr>
          <w:sz w:val="24"/>
          <w:szCs w:val="24"/>
        </w:rPr>
      </w:pPr>
      <w:r w:rsidRPr="004B6030">
        <w:rPr>
          <w:sz w:val="24"/>
          <w:szCs w:val="24"/>
        </w:rPr>
        <w:t>Meeting new partners</w:t>
      </w:r>
    </w:p>
    <w:p w14:paraId="64FD479F" w14:textId="1E581A91" w:rsidR="005F28AE" w:rsidRPr="005F28AE" w:rsidRDefault="00B06F07" w:rsidP="005F28AE">
      <w:pPr>
        <w:rPr>
          <w:lang w:eastAsia="en-GB"/>
        </w:rPr>
      </w:pPr>
      <w:r>
        <w:rPr>
          <w:noProof/>
          <w:lang w:eastAsia="en-GB"/>
        </w:rPr>
        <w:drawing>
          <wp:inline distT="0" distB="0" distL="0" distR="0" wp14:anchorId="0DB734C9" wp14:editId="2FF67E4D">
            <wp:extent cx="6139180" cy="36830"/>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39180" cy="36830"/>
                    </a:xfrm>
                    <a:prstGeom prst="rect">
                      <a:avLst/>
                    </a:prstGeom>
                    <a:noFill/>
                  </pic:spPr>
                </pic:pic>
              </a:graphicData>
            </a:graphic>
          </wp:inline>
        </w:drawing>
      </w:r>
    </w:p>
    <w:p w14:paraId="5DE42B78" w14:textId="77777777" w:rsidR="00B06F07" w:rsidRDefault="00B06F07" w:rsidP="000778C2">
      <w:pPr>
        <w:pStyle w:val="Subtitle"/>
      </w:pPr>
    </w:p>
    <w:p w14:paraId="2DB4DCEE" w14:textId="53BFF43F" w:rsidR="00220295" w:rsidRPr="00570810" w:rsidRDefault="00B06F07" w:rsidP="00570810">
      <w:pPr>
        <w:rPr>
          <w:b/>
          <w:bCs/>
        </w:rPr>
      </w:pPr>
      <w:r w:rsidRPr="00570810">
        <w:rPr>
          <w:b/>
          <w:bCs/>
        </w:rPr>
        <w:t>Suffolk Law Centre</w:t>
      </w:r>
      <w:r w:rsidR="00F62466">
        <w:rPr>
          <w:b/>
          <w:bCs/>
        </w:rPr>
        <w:t>:</w:t>
      </w:r>
      <w:r w:rsidR="00F62466" w:rsidRPr="00F62466">
        <w:t xml:space="preserve"> Georgia-Mae Chung</w:t>
      </w:r>
    </w:p>
    <w:p w14:paraId="716AC230" w14:textId="51FD6FDC" w:rsidR="00F62466" w:rsidRPr="00E126AF" w:rsidRDefault="00B06F07" w:rsidP="00F62466">
      <w:r w:rsidRPr="00570810">
        <w:rPr>
          <w:rFonts w:eastAsia="Times New Roman" w:cstheme="minorHAnsi"/>
          <w:b/>
          <w:bCs/>
          <w:lang w:eastAsia="en-GB"/>
        </w:rPr>
        <w:t>Contact:</w:t>
      </w:r>
      <w:r w:rsidR="00570810" w:rsidRPr="00570810">
        <w:rPr>
          <w:b/>
          <w:bCs/>
        </w:rPr>
        <w:t xml:space="preserve"> </w:t>
      </w:r>
      <w:hyperlink r:id="rId15" w:tgtFrame="_blank" w:tooltip="mailto:georgia-mae@suffolklawcentre.org.uk" w:history="1">
        <w:r w:rsidR="00B9191B" w:rsidRPr="00E126AF">
          <w:rPr>
            <w:rStyle w:val="Hyperlink"/>
          </w:rPr>
          <w:t>georgia-mae@suffolklawcentre.org.uk</w:t>
        </w:r>
      </w:hyperlink>
      <w:r w:rsidR="00F62466">
        <w:t xml:space="preserve"> T</w:t>
      </w:r>
      <w:r w:rsidR="00B9191B" w:rsidRPr="00F62466">
        <w:t>e</w:t>
      </w:r>
      <w:r w:rsidR="00B9191B" w:rsidRPr="00B9191B">
        <w:t>l: 01473 408111</w:t>
      </w:r>
      <w:r w:rsidR="00F62466">
        <w:t xml:space="preserve"> </w:t>
      </w:r>
      <w:hyperlink r:id="rId16" w:tgtFrame="_blank" w:tooltip="http://www.iscre.org.uk/legal-services/" w:history="1">
        <w:r w:rsidR="00F62466" w:rsidRPr="00E126AF">
          <w:rPr>
            <w:rStyle w:val="Hyperlink"/>
          </w:rPr>
          <w:t>http://www.iscre.org.uk/legal-services/</w:t>
        </w:r>
      </w:hyperlink>
    </w:p>
    <w:p w14:paraId="59CC646D" w14:textId="77777777" w:rsidR="00F62466" w:rsidRPr="00B9191B" w:rsidRDefault="00F62466" w:rsidP="00F62466">
      <w:pPr>
        <w:pStyle w:val="NoSpacing"/>
      </w:pPr>
    </w:p>
    <w:p w14:paraId="171B1ABB" w14:textId="129C4487" w:rsidR="00CA6CE2" w:rsidRDefault="004832C3">
      <w:pPr>
        <w:rPr>
          <w:rFonts w:cstheme="minorHAnsi"/>
        </w:rPr>
      </w:pPr>
      <w:r>
        <w:rPr>
          <w:rFonts w:cstheme="minorHAnsi"/>
        </w:rPr>
        <w:t>Offering f</w:t>
      </w:r>
      <w:r w:rsidR="00B06F07">
        <w:rPr>
          <w:rFonts w:cstheme="minorHAnsi"/>
        </w:rPr>
        <w:t>ree legal advice. Law Advice Centre offer</w:t>
      </w:r>
      <w:r w:rsidR="00570810">
        <w:rPr>
          <w:rFonts w:cstheme="minorHAnsi"/>
        </w:rPr>
        <w:t>ing</w:t>
      </w:r>
      <w:r w:rsidR="00B06F07">
        <w:rPr>
          <w:rFonts w:cstheme="minorHAnsi"/>
        </w:rPr>
        <w:t xml:space="preserve"> 30 minutes free legal advice. Family Support Clinic offer</w:t>
      </w:r>
      <w:r w:rsidR="00570810">
        <w:rPr>
          <w:rFonts w:cstheme="minorHAnsi"/>
        </w:rPr>
        <w:t>ing</w:t>
      </w:r>
      <w:r w:rsidR="00B06F07">
        <w:rPr>
          <w:rFonts w:cstheme="minorHAnsi"/>
        </w:rPr>
        <w:t xml:space="preserve"> </w:t>
      </w:r>
      <w:r w:rsidR="00ED0D38">
        <w:rPr>
          <w:rFonts w:cstheme="minorHAnsi"/>
        </w:rPr>
        <w:t>1-hour</w:t>
      </w:r>
      <w:r w:rsidR="00B06F07">
        <w:rPr>
          <w:rFonts w:cstheme="minorHAnsi"/>
        </w:rPr>
        <w:t xml:space="preserve"> free legal advice. Appointment only. Phone/video</w:t>
      </w:r>
      <w:r>
        <w:rPr>
          <w:rFonts w:cstheme="minorHAnsi"/>
        </w:rPr>
        <w:t xml:space="preserve"> appointments</w:t>
      </w:r>
      <w:r w:rsidR="00116AC1">
        <w:rPr>
          <w:rFonts w:cstheme="minorHAnsi"/>
        </w:rPr>
        <w:t xml:space="preserve"> only</w:t>
      </w:r>
      <w:r>
        <w:rPr>
          <w:rFonts w:cstheme="minorHAnsi"/>
        </w:rPr>
        <w:t xml:space="preserve"> </w:t>
      </w:r>
      <w:proofErr w:type="gramStart"/>
      <w:r>
        <w:rPr>
          <w:rFonts w:cstheme="minorHAnsi"/>
        </w:rPr>
        <w:t>at the moment</w:t>
      </w:r>
      <w:proofErr w:type="gramEnd"/>
      <w:r w:rsidR="00B06F07">
        <w:rPr>
          <w:rFonts w:cstheme="minorHAnsi"/>
        </w:rPr>
        <w:t xml:space="preserve">. Free interpreting </w:t>
      </w:r>
      <w:r>
        <w:rPr>
          <w:rFonts w:cstheme="minorHAnsi"/>
        </w:rPr>
        <w:t>s</w:t>
      </w:r>
      <w:r w:rsidR="00B06F07">
        <w:rPr>
          <w:rFonts w:cstheme="minorHAnsi"/>
        </w:rPr>
        <w:t xml:space="preserve">ervice. Staff speak French, </w:t>
      </w:r>
      <w:r w:rsidR="00570810">
        <w:rPr>
          <w:rFonts w:cstheme="minorHAnsi"/>
        </w:rPr>
        <w:t>P</w:t>
      </w:r>
      <w:r w:rsidR="00B06F07">
        <w:rPr>
          <w:rFonts w:cstheme="minorHAnsi"/>
        </w:rPr>
        <w:t>olish an</w:t>
      </w:r>
      <w:r w:rsidR="00570810">
        <w:rPr>
          <w:rFonts w:cstheme="minorHAnsi"/>
        </w:rPr>
        <w:t>d</w:t>
      </w:r>
      <w:r w:rsidR="00B06F07">
        <w:rPr>
          <w:rFonts w:cstheme="minorHAnsi"/>
        </w:rPr>
        <w:t xml:space="preserve"> Spanish</w:t>
      </w:r>
    </w:p>
    <w:p w14:paraId="13D3D6FC" w14:textId="40EB32A0" w:rsidR="00B06F07" w:rsidRDefault="00B06F07">
      <w:pPr>
        <w:rPr>
          <w:rFonts w:cstheme="minorHAnsi"/>
        </w:rPr>
      </w:pPr>
    </w:p>
    <w:p w14:paraId="1A01FCFE" w14:textId="528B9E23" w:rsidR="00B06F07" w:rsidRPr="00F769D2" w:rsidRDefault="00F769D2">
      <w:pPr>
        <w:rPr>
          <w:rFonts w:cstheme="minorHAnsi"/>
          <w:b/>
          <w:bCs/>
        </w:rPr>
      </w:pPr>
      <w:r w:rsidRPr="00F769D2">
        <w:rPr>
          <w:rFonts w:cstheme="minorHAnsi"/>
          <w:b/>
          <w:bCs/>
        </w:rPr>
        <w:t>Community Action Suffolk</w:t>
      </w:r>
      <w:r w:rsidR="00F62466">
        <w:rPr>
          <w:rFonts w:cstheme="minorHAnsi"/>
          <w:b/>
          <w:bCs/>
        </w:rPr>
        <w:t xml:space="preserve">: </w:t>
      </w:r>
      <w:r w:rsidR="00F62466">
        <w:rPr>
          <w:rFonts w:cstheme="minorHAnsi"/>
        </w:rPr>
        <w:t>Nicky Russell</w:t>
      </w:r>
    </w:p>
    <w:p w14:paraId="36AEADA4" w14:textId="513E854C" w:rsidR="00F769D2" w:rsidRDefault="00F769D2">
      <w:pPr>
        <w:rPr>
          <w:rFonts w:cstheme="minorHAnsi"/>
        </w:rPr>
      </w:pPr>
      <w:r w:rsidRPr="00F769D2">
        <w:rPr>
          <w:rFonts w:cstheme="minorHAnsi"/>
          <w:b/>
          <w:bCs/>
        </w:rPr>
        <w:t>Contact</w:t>
      </w:r>
      <w:r>
        <w:rPr>
          <w:rFonts w:cstheme="minorHAnsi"/>
        </w:rPr>
        <w:t xml:space="preserve">: </w:t>
      </w:r>
      <w:hyperlink r:id="rId17" w:history="1">
        <w:r w:rsidRPr="006017FB">
          <w:rPr>
            <w:rStyle w:val="Hyperlink"/>
            <w:rFonts w:cstheme="minorHAnsi"/>
          </w:rPr>
          <w:t>Nicky.russell@communityactionsuffolk.org.uk</w:t>
        </w:r>
      </w:hyperlink>
      <w:r>
        <w:rPr>
          <w:rFonts w:cstheme="minorHAnsi"/>
        </w:rPr>
        <w:t xml:space="preserve">  </w:t>
      </w:r>
    </w:p>
    <w:p w14:paraId="1EAEEC8B" w14:textId="531FE178" w:rsidR="006E0782" w:rsidRPr="006E0782" w:rsidRDefault="006E0782" w:rsidP="006E0782">
      <w:pPr>
        <w:spacing w:after="160" w:line="259" w:lineRule="auto"/>
        <w:rPr>
          <w:rFonts w:ascii="Calibri" w:eastAsia="Calibri" w:hAnsi="Calibri" w:cs="Times New Roman"/>
          <w:sz w:val="22"/>
          <w:szCs w:val="22"/>
        </w:rPr>
      </w:pPr>
      <w:r w:rsidRPr="006E0782">
        <w:rPr>
          <w:rFonts w:ascii="Calibri" w:eastAsia="Calibri" w:hAnsi="Calibri" w:cs="Times New Roman"/>
          <w:b/>
          <w:bCs/>
        </w:rPr>
        <w:t>To join CAS</w:t>
      </w:r>
      <w:r w:rsidRPr="004832C3">
        <w:rPr>
          <w:rFonts w:ascii="Calibri" w:eastAsia="Calibri" w:hAnsi="Calibri" w:cs="Times New Roman"/>
          <w:b/>
          <w:bCs/>
        </w:rPr>
        <w:t>:</w:t>
      </w:r>
      <w:r>
        <w:rPr>
          <w:rFonts w:ascii="Calibri" w:eastAsia="Calibri" w:hAnsi="Calibri" w:cs="Times New Roman"/>
          <w:sz w:val="22"/>
          <w:szCs w:val="22"/>
        </w:rPr>
        <w:t xml:space="preserve"> </w:t>
      </w:r>
      <w:hyperlink r:id="rId18" w:tgtFrame="_blank" w:tooltip="https://www.communityactionsuffolk.org.uk/join-our-network/" w:history="1">
        <w:r w:rsidRPr="006E0782">
          <w:rPr>
            <w:rFonts w:ascii="Calibri" w:eastAsia="Calibri" w:hAnsi="Calibri" w:cs="Times New Roman"/>
            <w:color w:val="0563C1"/>
            <w:sz w:val="22"/>
            <w:szCs w:val="22"/>
            <w:u w:val="single"/>
          </w:rPr>
          <w:t>https://www.communityactionsuffolk.org.uk/join-our-network/</w:t>
        </w:r>
      </w:hyperlink>
    </w:p>
    <w:p w14:paraId="7E913F3A" w14:textId="2E8BB627" w:rsidR="00F769D2" w:rsidRDefault="00ED0D38">
      <w:pPr>
        <w:rPr>
          <w:rFonts w:cstheme="minorHAnsi"/>
        </w:rPr>
      </w:pPr>
      <w:r w:rsidRPr="00ED0D38">
        <w:rPr>
          <w:rFonts w:cstheme="minorHAnsi"/>
        </w:rPr>
        <w:t>Helping the Voluntary, Community &amp; Social Enterprise sector in Suffolk</w:t>
      </w:r>
      <w:r>
        <w:rPr>
          <w:rFonts w:cstheme="minorHAnsi"/>
        </w:rPr>
        <w:t xml:space="preserve">. </w:t>
      </w:r>
      <w:r w:rsidR="00F769D2">
        <w:rPr>
          <w:rFonts w:cstheme="minorHAnsi"/>
        </w:rPr>
        <w:t xml:space="preserve">Befriending </w:t>
      </w:r>
      <w:r>
        <w:rPr>
          <w:rFonts w:cstheme="minorHAnsi"/>
        </w:rPr>
        <w:t xml:space="preserve">services </w:t>
      </w:r>
      <w:r w:rsidR="00F769D2">
        <w:rPr>
          <w:rFonts w:cstheme="minorHAnsi"/>
        </w:rPr>
        <w:t>plus</w:t>
      </w:r>
      <w:r>
        <w:rPr>
          <w:rFonts w:cstheme="minorHAnsi"/>
        </w:rPr>
        <w:t xml:space="preserve"> new service</w:t>
      </w:r>
      <w:r w:rsidR="00F769D2">
        <w:rPr>
          <w:rFonts w:cstheme="minorHAnsi"/>
        </w:rPr>
        <w:t xml:space="preserve"> “Buddy up” to help people </w:t>
      </w:r>
      <w:r w:rsidR="00450195">
        <w:rPr>
          <w:rFonts w:cstheme="minorHAnsi"/>
        </w:rPr>
        <w:t>self-isolating</w:t>
      </w:r>
      <w:r w:rsidR="00F769D2">
        <w:rPr>
          <w:rFonts w:cstheme="minorHAnsi"/>
        </w:rPr>
        <w:t xml:space="preserve"> and those who have been isolating for years</w:t>
      </w:r>
      <w:r w:rsidR="00450195">
        <w:rPr>
          <w:rFonts w:cstheme="minorHAnsi"/>
        </w:rPr>
        <w:t xml:space="preserve"> – “entrenched isolation”</w:t>
      </w:r>
      <w:r w:rsidR="00F769D2">
        <w:rPr>
          <w:rFonts w:cstheme="minorHAnsi"/>
        </w:rPr>
        <w:t xml:space="preserve">. Helping to link the person back </w:t>
      </w:r>
      <w:r w:rsidR="00450195">
        <w:rPr>
          <w:rFonts w:cstheme="minorHAnsi"/>
        </w:rPr>
        <w:t>into</w:t>
      </w:r>
      <w:r w:rsidR="00F769D2">
        <w:rPr>
          <w:rFonts w:cstheme="minorHAnsi"/>
        </w:rPr>
        <w:t xml:space="preserve"> the community, linking up with community groups. Also, Restart events, Good Neighbours and Training</w:t>
      </w:r>
    </w:p>
    <w:p w14:paraId="29067A19" w14:textId="7886E1A0" w:rsidR="00F769D2" w:rsidRDefault="00F769D2">
      <w:pPr>
        <w:rPr>
          <w:rFonts w:cstheme="minorHAnsi"/>
        </w:rPr>
      </w:pPr>
    </w:p>
    <w:p w14:paraId="698AC171" w14:textId="3FD0696A" w:rsidR="00F769D2" w:rsidRPr="00F769D2" w:rsidRDefault="00F769D2">
      <w:pPr>
        <w:rPr>
          <w:rFonts w:cstheme="minorHAnsi"/>
          <w:b/>
          <w:bCs/>
        </w:rPr>
      </w:pPr>
      <w:r w:rsidRPr="00F769D2">
        <w:rPr>
          <w:rFonts w:cstheme="minorHAnsi"/>
          <w:b/>
          <w:bCs/>
        </w:rPr>
        <w:t>Access Community Trust</w:t>
      </w:r>
      <w:r w:rsidR="00F62466">
        <w:rPr>
          <w:rFonts w:cstheme="minorHAnsi"/>
          <w:b/>
          <w:bCs/>
        </w:rPr>
        <w:t>:</w:t>
      </w:r>
      <w:r w:rsidR="00F62466" w:rsidRPr="00F62466">
        <w:rPr>
          <w:rFonts w:cstheme="minorHAnsi"/>
          <w:b/>
          <w:bCs/>
        </w:rPr>
        <w:t xml:space="preserve"> </w:t>
      </w:r>
      <w:r w:rsidR="00F62466" w:rsidRPr="00F62466">
        <w:rPr>
          <w:rFonts w:cstheme="minorHAnsi"/>
        </w:rPr>
        <w:t>Richard Moore</w:t>
      </w:r>
    </w:p>
    <w:p w14:paraId="422D4494" w14:textId="0DCF84E4" w:rsidR="00F62466" w:rsidRPr="00F769D2" w:rsidRDefault="00F769D2">
      <w:pPr>
        <w:rPr>
          <w:rFonts w:cstheme="minorHAnsi"/>
          <w:b/>
          <w:bCs/>
        </w:rPr>
      </w:pPr>
      <w:r w:rsidRPr="00F769D2">
        <w:rPr>
          <w:rFonts w:cstheme="minorHAnsi"/>
          <w:b/>
          <w:bCs/>
        </w:rPr>
        <w:t>Contact:</w:t>
      </w:r>
      <w:r w:rsidR="00F62466" w:rsidRPr="00F62466">
        <w:rPr>
          <w:rFonts w:ascii="Calibri" w:eastAsia="Calibri" w:hAnsi="Calibri" w:cs="Times New Roman"/>
          <w:color w:val="1F497D"/>
          <w:lang w:eastAsia="en-GB"/>
        </w:rPr>
        <w:t xml:space="preserve"> </w:t>
      </w:r>
      <w:hyperlink r:id="rId19" w:history="1">
        <w:r w:rsidR="00F62466" w:rsidRPr="00F62466">
          <w:rPr>
            <w:rFonts w:ascii="Calibri" w:eastAsia="Calibri" w:hAnsi="Calibri" w:cs="Times New Roman"/>
            <w:color w:val="0563C1"/>
            <w:u w:val="single"/>
            <w:lang w:eastAsia="en-GB"/>
          </w:rPr>
          <w:t>richard.moore@accessct.org</w:t>
        </w:r>
      </w:hyperlink>
      <w:r w:rsidR="00F62466">
        <w:rPr>
          <w:rFonts w:ascii="Calibri" w:eastAsia="Calibri" w:hAnsi="Calibri" w:cs="Times New Roman"/>
          <w:color w:val="1F497D"/>
          <w:lang w:eastAsia="en-GB"/>
        </w:rPr>
        <w:t xml:space="preserve"> </w:t>
      </w:r>
      <w:r w:rsidR="00F62466" w:rsidRPr="00F62466">
        <w:rPr>
          <w:rFonts w:cstheme="minorHAnsi"/>
        </w:rPr>
        <w:t>01502 464107</w:t>
      </w:r>
      <w:r w:rsidR="00F62466">
        <w:rPr>
          <w:rFonts w:cstheme="minorHAnsi"/>
        </w:rPr>
        <w:t xml:space="preserve"> </w:t>
      </w:r>
      <w:hyperlink r:id="rId20" w:history="1">
        <w:r w:rsidR="00F62466">
          <w:rPr>
            <w:rStyle w:val="Hyperlink"/>
            <w:lang w:eastAsia="en-GB"/>
          </w:rPr>
          <w:t>www.accessct.org</w:t>
        </w:r>
      </w:hyperlink>
    </w:p>
    <w:p w14:paraId="09C87973" w14:textId="365B5820" w:rsidR="00F769D2" w:rsidRDefault="00F769D2">
      <w:pPr>
        <w:rPr>
          <w:rFonts w:cstheme="minorHAnsi"/>
        </w:rPr>
      </w:pPr>
    </w:p>
    <w:p w14:paraId="69508C61" w14:textId="556CEE5B" w:rsidR="00F769D2" w:rsidRPr="006E0782" w:rsidRDefault="00ED0D38">
      <w:pPr>
        <w:rPr>
          <w:rFonts w:ascii="Calibri" w:eastAsia="Calibri" w:hAnsi="Calibri" w:cs="Times New Roman"/>
          <w:sz w:val="22"/>
          <w:szCs w:val="22"/>
        </w:rPr>
      </w:pPr>
      <w:r>
        <w:rPr>
          <w:rFonts w:cstheme="minorHAnsi"/>
        </w:rPr>
        <w:t>S</w:t>
      </w:r>
      <w:r w:rsidRPr="00ED0D38">
        <w:rPr>
          <w:rFonts w:cstheme="minorHAnsi"/>
        </w:rPr>
        <w:t>upport</w:t>
      </w:r>
      <w:r>
        <w:rPr>
          <w:rFonts w:cstheme="minorHAnsi"/>
        </w:rPr>
        <w:t>ing</w:t>
      </w:r>
      <w:r w:rsidRPr="00ED0D38">
        <w:rPr>
          <w:rFonts w:cstheme="minorHAnsi"/>
        </w:rPr>
        <w:t xml:space="preserve"> people who may be homeless, </w:t>
      </w:r>
      <w:r w:rsidR="00116AC1" w:rsidRPr="00ED0D38">
        <w:rPr>
          <w:rFonts w:cstheme="minorHAnsi"/>
        </w:rPr>
        <w:t>vulnerable,</w:t>
      </w:r>
      <w:r w:rsidRPr="00ED0D38">
        <w:rPr>
          <w:rFonts w:cstheme="minorHAnsi"/>
        </w:rPr>
        <w:t xml:space="preserve"> and suffering from social exclusion.  </w:t>
      </w:r>
      <w:r w:rsidR="00F769D2">
        <w:rPr>
          <w:rFonts w:cstheme="minorHAnsi"/>
        </w:rPr>
        <w:t>New service called “Covid Circles” for people of all ages, helping with vaccinations</w:t>
      </w:r>
      <w:r w:rsidR="004832C3">
        <w:rPr>
          <w:rFonts w:cstheme="minorHAnsi"/>
        </w:rPr>
        <w:t xml:space="preserve"> and</w:t>
      </w:r>
      <w:r w:rsidR="00F769D2">
        <w:rPr>
          <w:rFonts w:cstheme="minorHAnsi"/>
        </w:rPr>
        <w:t xml:space="preserve"> isolation. Also has two social prescribing Teams via Doctors Surgery, Waveney Lead wellbeing service, </w:t>
      </w:r>
      <w:r w:rsidR="00450195">
        <w:rPr>
          <w:rFonts w:cstheme="minorHAnsi"/>
        </w:rPr>
        <w:t>Domestic</w:t>
      </w:r>
      <w:r w:rsidR="00F769D2">
        <w:rPr>
          <w:rFonts w:cstheme="minorHAnsi"/>
        </w:rPr>
        <w:t xml:space="preserve"> abuse service, Make every adult matter service and youth services. Also new Hoarding project</w:t>
      </w:r>
      <w:r w:rsidR="006E0782">
        <w:rPr>
          <w:rFonts w:cstheme="minorHAnsi"/>
        </w:rPr>
        <w:t xml:space="preserve">: </w:t>
      </w:r>
      <w:hyperlink r:id="rId21" w:history="1">
        <w:r w:rsidR="006E0782" w:rsidRPr="004832C3">
          <w:rPr>
            <w:rStyle w:val="Hyperlink"/>
            <w:rFonts w:ascii="Calibri" w:eastAsia="Calibri" w:hAnsi="Calibri" w:cs="Times New Roman"/>
          </w:rPr>
          <w:t>hoarding@accessct.org</w:t>
        </w:r>
      </w:hyperlink>
    </w:p>
    <w:p w14:paraId="7DBDE1B7" w14:textId="78892376" w:rsidR="00F769D2" w:rsidRDefault="00F769D2">
      <w:pPr>
        <w:rPr>
          <w:rFonts w:cstheme="minorHAnsi"/>
        </w:rPr>
      </w:pPr>
    </w:p>
    <w:p w14:paraId="40225AFB" w14:textId="1806B96F" w:rsidR="00F769D2" w:rsidRDefault="00F769D2">
      <w:pPr>
        <w:rPr>
          <w:rFonts w:cstheme="minorHAnsi"/>
        </w:rPr>
      </w:pPr>
      <w:r w:rsidRPr="00F769D2">
        <w:rPr>
          <w:rFonts w:cstheme="minorHAnsi"/>
          <w:b/>
          <w:bCs/>
        </w:rPr>
        <w:t>Action KT/MB</w:t>
      </w:r>
      <w:r>
        <w:rPr>
          <w:rFonts w:cstheme="minorHAnsi"/>
        </w:rPr>
        <w:t>: Add “Hoarding” to spreadsheet</w:t>
      </w:r>
    </w:p>
    <w:p w14:paraId="5FA4C6D5" w14:textId="4F6CC101" w:rsidR="00F769D2" w:rsidRDefault="00F769D2">
      <w:pPr>
        <w:rPr>
          <w:rFonts w:cstheme="minorHAnsi"/>
        </w:rPr>
      </w:pPr>
    </w:p>
    <w:p w14:paraId="1A352539" w14:textId="65C0EC68" w:rsidR="00F769D2" w:rsidRPr="005F535C" w:rsidRDefault="005F535C">
      <w:pPr>
        <w:rPr>
          <w:rFonts w:cstheme="minorHAnsi"/>
          <w:b/>
          <w:bCs/>
        </w:rPr>
      </w:pPr>
      <w:r w:rsidRPr="005F535C">
        <w:rPr>
          <w:rFonts w:cstheme="minorHAnsi"/>
          <w:b/>
          <w:bCs/>
        </w:rPr>
        <w:t>Suffolk Sight</w:t>
      </w:r>
    </w:p>
    <w:p w14:paraId="353A2FF8" w14:textId="2476CA30" w:rsidR="005F535C" w:rsidRPr="006E0782" w:rsidRDefault="005F535C">
      <w:pPr>
        <w:rPr>
          <w:rFonts w:cstheme="minorHAnsi"/>
        </w:rPr>
      </w:pPr>
      <w:r w:rsidRPr="005F535C">
        <w:rPr>
          <w:rFonts w:cstheme="minorHAnsi"/>
          <w:b/>
          <w:bCs/>
        </w:rPr>
        <w:t>Contact:</w:t>
      </w:r>
      <w:r w:rsidR="006E0782">
        <w:rPr>
          <w:rFonts w:cstheme="minorHAnsi"/>
          <w:b/>
          <w:bCs/>
        </w:rPr>
        <w:t xml:space="preserve"> </w:t>
      </w:r>
      <w:hyperlink r:id="rId22" w:history="1">
        <w:r w:rsidR="006E0782" w:rsidRPr="006E0782">
          <w:rPr>
            <w:rStyle w:val="Hyperlink"/>
            <w:rFonts w:cstheme="minorHAnsi"/>
          </w:rPr>
          <w:t>https://www.westsuffolksight.org.uk/</w:t>
        </w:r>
      </w:hyperlink>
      <w:r w:rsidR="006E0782" w:rsidRPr="006E0782">
        <w:rPr>
          <w:rFonts w:cstheme="minorHAnsi"/>
        </w:rPr>
        <w:t xml:space="preserve"> </w:t>
      </w:r>
    </w:p>
    <w:p w14:paraId="22578964" w14:textId="133E8AC3" w:rsidR="005F535C" w:rsidRPr="006E0782" w:rsidRDefault="005F535C">
      <w:pPr>
        <w:rPr>
          <w:rFonts w:cstheme="minorHAnsi"/>
        </w:rPr>
      </w:pPr>
    </w:p>
    <w:p w14:paraId="615E0E9D" w14:textId="455A7688" w:rsidR="005F535C" w:rsidRDefault="00570810">
      <w:pPr>
        <w:rPr>
          <w:rFonts w:cstheme="minorHAnsi"/>
        </w:rPr>
      </w:pPr>
      <w:r>
        <w:rPr>
          <w:rFonts w:cstheme="minorHAnsi"/>
        </w:rPr>
        <w:t>A</w:t>
      </w:r>
      <w:r w:rsidRPr="00570810">
        <w:rPr>
          <w:rFonts w:cstheme="minorHAnsi"/>
        </w:rPr>
        <w:t xml:space="preserve">malgamating the East Suffolk Association for the Blind with West Suffolk Sight. </w:t>
      </w:r>
      <w:r w:rsidR="00450195" w:rsidRPr="00570810">
        <w:rPr>
          <w:rFonts w:cstheme="minorHAnsi"/>
        </w:rPr>
        <w:t>Its</w:t>
      </w:r>
      <w:r w:rsidRPr="00570810">
        <w:rPr>
          <w:rFonts w:cstheme="minorHAnsi"/>
        </w:rPr>
        <w:t xml:space="preserve"> purpose is to improve the lives of people who are affected by sight loss throughout Suffolk.</w:t>
      </w:r>
    </w:p>
    <w:p w14:paraId="21D28E77" w14:textId="77777777" w:rsidR="005F535C" w:rsidRDefault="005F535C">
      <w:pPr>
        <w:rPr>
          <w:rFonts w:cstheme="minorHAnsi"/>
        </w:rPr>
      </w:pPr>
    </w:p>
    <w:p w14:paraId="05522102" w14:textId="66253773" w:rsidR="00F769D2" w:rsidRPr="00F769D2" w:rsidRDefault="00F769D2">
      <w:pPr>
        <w:rPr>
          <w:rFonts w:cstheme="minorHAnsi"/>
          <w:b/>
          <w:bCs/>
        </w:rPr>
      </w:pPr>
      <w:r w:rsidRPr="00F769D2">
        <w:rPr>
          <w:rFonts w:cstheme="minorHAnsi"/>
          <w:b/>
          <w:bCs/>
        </w:rPr>
        <w:t>Newmarket Open Door</w:t>
      </w:r>
    </w:p>
    <w:p w14:paraId="7A349D58" w14:textId="1F3F40E9" w:rsidR="00B06F07" w:rsidRPr="00F769D2" w:rsidRDefault="00F769D2">
      <w:pPr>
        <w:rPr>
          <w:rFonts w:cstheme="minorHAnsi"/>
          <w:b/>
          <w:bCs/>
        </w:rPr>
      </w:pPr>
      <w:r w:rsidRPr="00F769D2">
        <w:rPr>
          <w:rFonts w:cstheme="minorHAnsi"/>
          <w:b/>
          <w:bCs/>
        </w:rPr>
        <w:t>Contact:</w:t>
      </w:r>
      <w:r w:rsidR="006E0782">
        <w:rPr>
          <w:rFonts w:cstheme="minorHAnsi"/>
          <w:b/>
          <w:bCs/>
        </w:rPr>
        <w:t xml:space="preserve"> </w:t>
      </w:r>
      <w:hyperlink r:id="rId23" w:history="1">
        <w:r w:rsidR="006E0782" w:rsidRPr="006E0782">
          <w:rPr>
            <w:rStyle w:val="Hyperlink"/>
            <w:rFonts w:cstheme="minorHAnsi"/>
          </w:rPr>
          <w:t>https://newmarketopendoor.org.uk/</w:t>
        </w:r>
      </w:hyperlink>
      <w:r w:rsidR="006E0782">
        <w:rPr>
          <w:rFonts w:cstheme="minorHAnsi"/>
          <w:b/>
          <w:bCs/>
        </w:rPr>
        <w:t xml:space="preserve"> </w:t>
      </w:r>
    </w:p>
    <w:p w14:paraId="45E093DE" w14:textId="53958B1B" w:rsidR="00B06F07" w:rsidRDefault="00B06F07">
      <w:pPr>
        <w:rPr>
          <w:rFonts w:cstheme="minorHAnsi"/>
        </w:rPr>
      </w:pPr>
    </w:p>
    <w:p w14:paraId="2B067462" w14:textId="4A3A3B8E" w:rsidR="00B06F07" w:rsidRDefault="00570810">
      <w:pPr>
        <w:rPr>
          <w:rFonts w:cstheme="minorHAnsi"/>
        </w:rPr>
      </w:pPr>
      <w:r>
        <w:rPr>
          <w:rFonts w:cstheme="minorHAnsi"/>
        </w:rPr>
        <w:t>P</w:t>
      </w:r>
      <w:r w:rsidRPr="00570810">
        <w:rPr>
          <w:rFonts w:cstheme="minorHAnsi"/>
        </w:rPr>
        <w:t>roviding homeless and vulnerable young people with supported housing</w:t>
      </w:r>
      <w:r>
        <w:rPr>
          <w:rFonts w:cstheme="minorHAnsi"/>
        </w:rPr>
        <w:t xml:space="preserve">, </w:t>
      </w:r>
      <w:r w:rsidR="00450195">
        <w:rPr>
          <w:rFonts w:cstheme="minorHAnsi"/>
        </w:rPr>
        <w:t>employment,</w:t>
      </w:r>
      <w:r>
        <w:rPr>
          <w:rFonts w:cstheme="minorHAnsi"/>
        </w:rPr>
        <w:t xml:space="preserve"> and </w:t>
      </w:r>
      <w:r w:rsidRPr="00570810">
        <w:rPr>
          <w:rFonts w:cstheme="minorHAnsi"/>
        </w:rPr>
        <w:t>training opportunities in Newmarket</w:t>
      </w:r>
      <w:r>
        <w:rPr>
          <w:rFonts w:cstheme="minorHAnsi"/>
        </w:rPr>
        <w:t xml:space="preserve">. </w:t>
      </w:r>
      <w:r w:rsidR="00450195">
        <w:rPr>
          <w:rFonts w:cstheme="minorHAnsi"/>
        </w:rPr>
        <w:t>Also,</w:t>
      </w:r>
      <w:r>
        <w:rPr>
          <w:rFonts w:cstheme="minorHAnsi"/>
        </w:rPr>
        <w:t xml:space="preserve"> foodbank and charity shop</w:t>
      </w:r>
    </w:p>
    <w:p w14:paraId="7E5A6501" w14:textId="6CE1C0DC" w:rsidR="00570810" w:rsidRDefault="00570810">
      <w:pPr>
        <w:rPr>
          <w:rFonts w:cstheme="minorHAnsi"/>
        </w:rPr>
      </w:pPr>
    </w:p>
    <w:p w14:paraId="2BB0AE89" w14:textId="77777777" w:rsidR="00570810" w:rsidRPr="002F01B1" w:rsidRDefault="00570810">
      <w:pPr>
        <w:rPr>
          <w:rFonts w:cstheme="minorHAnsi"/>
        </w:rPr>
      </w:pPr>
    </w:p>
    <w:p w14:paraId="312E94AC" w14:textId="4588317F" w:rsidR="005B6EF3" w:rsidRPr="004B6030" w:rsidRDefault="005B6EF3" w:rsidP="005B6EF3">
      <w:pPr>
        <w:pStyle w:val="Subtitle"/>
        <w:numPr>
          <w:ilvl w:val="0"/>
          <w:numId w:val="2"/>
        </w:numPr>
        <w:rPr>
          <w:sz w:val="24"/>
          <w:szCs w:val="24"/>
        </w:rPr>
      </w:pPr>
      <w:r w:rsidRPr="004B6030">
        <w:rPr>
          <w:rFonts w:cstheme="minorHAnsi"/>
          <w:noProof/>
          <w:sz w:val="24"/>
          <w:szCs w:val="24"/>
        </w:rPr>
        <mc:AlternateContent>
          <mc:Choice Requires="wps">
            <w:drawing>
              <wp:anchor distT="0" distB="0" distL="114300" distR="114300" simplePos="0" relativeHeight="251676672" behindDoc="0" locked="0" layoutInCell="1" allowOverlap="1" wp14:anchorId="6CB95225" wp14:editId="03BEB090">
                <wp:simplePos x="0" y="0"/>
                <wp:positionH relativeFrom="column">
                  <wp:posOffset>19050</wp:posOffset>
                </wp:positionH>
                <wp:positionV relativeFrom="paragraph">
                  <wp:posOffset>271780</wp:posOffset>
                </wp:positionV>
                <wp:extent cx="6051550" cy="38100"/>
                <wp:effectExtent l="0" t="0" r="25400" b="19050"/>
                <wp:wrapNone/>
                <wp:docPr id="3" name="Straight Connector 3"/>
                <wp:cNvGraphicFramePr/>
                <a:graphic xmlns:a="http://schemas.openxmlformats.org/drawingml/2006/main">
                  <a:graphicData uri="http://schemas.microsoft.com/office/word/2010/wordprocessingShape">
                    <wps:wsp>
                      <wps:cNvCnPr/>
                      <wps:spPr>
                        <a:xfrm flipV="1">
                          <a:off x="0" y="0"/>
                          <a:ext cx="6051550" cy="381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896123F" id="Straight Connector 3"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1.5pt,21.4pt" to="478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" strokecolor="windowText" strokeweight=".5pt">
                <v:stroke joinstyle="miter"/>
              </v:line>
            </w:pict>
          </mc:Fallback>
        </mc:AlternateContent>
      </w:r>
      <w:r w:rsidRPr="004B6030">
        <w:rPr>
          <w:sz w:val="24"/>
          <w:szCs w:val="24"/>
        </w:rPr>
        <w:t>Discussion on projects for the Suffolk Information Partnership</w:t>
      </w:r>
    </w:p>
    <w:p w14:paraId="601BC960" w14:textId="6C901181" w:rsidR="005B6EF3" w:rsidRPr="005B6EF3" w:rsidRDefault="005B6EF3" w:rsidP="005B6EF3"/>
    <w:p w14:paraId="1EFCE9BE" w14:textId="3C1B50C5" w:rsidR="005B6EF3" w:rsidRDefault="005B6EF3" w:rsidP="005B6EF3">
      <w:r>
        <w:t>No time to discuss</w:t>
      </w:r>
    </w:p>
    <w:p w14:paraId="357334B5" w14:textId="1FB9D61A" w:rsidR="005B6EF3" w:rsidRDefault="005B6EF3" w:rsidP="005B6EF3"/>
    <w:p w14:paraId="37576ED3" w14:textId="77777777" w:rsidR="005B6EF3" w:rsidRPr="005B6EF3" w:rsidRDefault="005B6EF3" w:rsidP="005B6EF3"/>
    <w:p w14:paraId="7C42C9FE" w14:textId="0E8DA06A" w:rsidR="005B6EF3" w:rsidRPr="004B6030" w:rsidRDefault="005B6EF3" w:rsidP="005F28AE">
      <w:pPr>
        <w:pStyle w:val="Subtitle"/>
        <w:numPr>
          <w:ilvl w:val="0"/>
          <w:numId w:val="2"/>
        </w:numPr>
        <w:rPr>
          <w:sz w:val="24"/>
          <w:szCs w:val="24"/>
        </w:rPr>
      </w:pPr>
      <w:r w:rsidRPr="004B6030">
        <w:rPr>
          <w:sz w:val="24"/>
          <w:szCs w:val="24"/>
        </w:rPr>
        <w:t xml:space="preserve">Brief service updates and case studies </w:t>
      </w:r>
    </w:p>
    <w:p w14:paraId="02E9B8E4" w14:textId="4AE9D0BD" w:rsidR="005B6EF3" w:rsidRDefault="005B6EF3" w:rsidP="005B6EF3">
      <w:r>
        <w:rPr>
          <w:rFonts w:cstheme="minorHAnsi"/>
          <w:noProof/>
        </w:rPr>
        <mc:AlternateContent>
          <mc:Choice Requires="wps">
            <w:drawing>
              <wp:anchor distT="0" distB="0" distL="114300" distR="114300" simplePos="0" relativeHeight="251678720" behindDoc="0" locked="0" layoutInCell="1" allowOverlap="1" wp14:anchorId="06F9CB0A" wp14:editId="37EEF315">
                <wp:simplePos x="0" y="0"/>
                <wp:positionH relativeFrom="column">
                  <wp:posOffset>0</wp:posOffset>
                </wp:positionH>
                <wp:positionV relativeFrom="paragraph">
                  <wp:posOffset>0</wp:posOffset>
                </wp:positionV>
                <wp:extent cx="6051550" cy="38100"/>
                <wp:effectExtent l="0" t="0" r="25400" b="19050"/>
                <wp:wrapNone/>
                <wp:docPr id="5" name="Straight Connector 5"/>
                <wp:cNvGraphicFramePr/>
                <a:graphic xmlns:a="http://schemas.openxmlformats.org/drawingml/2006/main">
                  <a:graphicData uri="http://schemas.microsoft.com/office/word/2010/wordprocessingShape">
                    <wps:wsp>
                      <wps:cNvCnPr/>
                      <wps:spPr>
                        <a:xfrm flipV="1">
                          <a:off x="0" y="0"/>
                          <a:ext cx="6051550" cy="381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6BE2DF0" id="Straight Connector 5"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0,0" to="47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" strokecolor="windowText" strokeweight=".5pt">
                <v:stroke joinstyle="miter"/>
              </v:line>
            </w:pict>
          </mc:Fallback>
        </mc:AlternateContent>
      </w:r>
    </w:p>
    <w:p w14:paraId="038A461E" w14:textId="040DB4B3" w:rsidR="006E0782" w:rsidRPr="009D52CC" w:rsidRDefault="006E0782" w:rsidP="006E0782">
      <w:pPr>
        <w:rPr>
          <w:rFonts w:ascii="Calibri" w:eastAsia="Calibri" w:hAnsi="Calibri" w:cs="Times New Roman"/>
        </w:rPr>
      </w:pPr>
      <w:r w:rsidRPr="009D52CC">
        <w:rPr>
          <w:rFonts w:ascii="Calibri" w:eastAsia="Calibri" w:hAnsi="Calibri" w:cs="Times New Roman"/>
          <w:b/>
          <w:bCs/>
        </w:rPr>
        <w:t>Citizens Advice Mid Suffolk:</w:t>
      </w:r>
      <w:r w:rsidRPr="009D52CC">
        <w:rPr>
          <w:rFonts w:ascii="Calibri" w:eastAsia="Calibri" w:hAnsi="Calibri" w:cs="Times New Roman"/>
        </w:rPr>
        <w:t xml:space="preserve"> Kimberly Roberts </w:t>
      </w:r>
      <w:hyperlink r:id="rId24" w:history="1">
        <w:r w:rsidRPr="009D52CC">
          <w:rPr>
            <w:rStyle w:val="Hyperlink"/>
            <w:rFonts w:ascii="Calibri" w:eastAsia="Calibri" w:hAnsi="Calibri" w:cs="Times New Roman"/>
          </w:rPr>
          <w:t>advice@midsuffolkcab.org.uk</w:t>
        </w:r>
      </w:hyperlink>
    </w:p>
    <w:p w14:paraId="672E2CA1" w14:textId="4A228488" w:rsidR="006E0782" w:rsidRPr="003624FE" w:rsidRDefault="006E0782" w:rsidP="006E0782">
      <w:pPr>
        <w:rPr>
          <w:rFonts w:ascii="Calibri" w:eastAsia="Calibri" w:hAnsi="Calibri" w:cs="Times New Roman"/>
          <w:i/>
          <w:iCs/>
        </w:rPr>
      </w:pPr>
      <w:r w:rsidRPr="003624FE">
        <w:rPr>
          <w:rFonts w:ascii="Calibri" w:eastAsia="Calibri" w:hAnsi="Calibri" w:cs="Times New Roman"/>
          <w:i/>
          <w:iCs/>
        </w:rPr>
        <w:t>“Launching an advice drop-in service in Eye. If anyone in Eye needs advice they can come to the Library on a Friday morning. Keen to get referrals to get this scheme off to a good start! The service used to be at the Eye Health Centre before the pandemic, so we need to make people aware of the new venue.”</w:t>
      </w:r>
    </w:p>
    <w:p w14:paraId="4AC34813" w14:textId="40B0E66E" w:rsidR="006E0782" w:rsidRPr="009D52CC" w:rsidRDefault="006E0782" w:rsidP="006E0782">
      <w:pPr>
        <w:rPr>
          <w:rFonts w:ascii="Calibri" w:eastAsia="Calibri" w:hAnsi="Calibri" w:cs="Times New Roman"/>
        </w:rPr>
      </w:pPr>
    </w:p>
    <w:p w14:paraId="2996DF21" w14:textId="07A65C6C" w:rsidR="006E0782" w:rsidRPr="009D52CC" w:rsidRDefault="006E0782" w:rsidP="009D52CC">
      <w:pPr>
        <w:pStyle w:val="NoSpacing"/>
      </w:pPr>
      <w:r w:rsidRPr="009D52CC">
        <w:rPr>
          <w:b/>
          <w:bCs/>
        </w:rPr>
        <w:t>Realise Futures Coaching Service</w:t>
      </w:r>
      <w:r w:rsidRPr="009D52CC">
        <w:t xml:space="preserve">: Leanne Buss </w:t>
      </w:r>
      <w:hyperlink r:id="rId25" w:history="1">
        <w:r w:rsidRPr="009D52CC">
          <w:rPr>
            <w:rStyle w:val="Hyperlink"/>
            <w:rFonts w:ascii="Calibri" w:eastAsia="Calibri" w:hAnsi="Calibri" w:cs="Times New Roman"/>
          </w:rPr>
          <w:t>leanne.buss@realisefutrues.org</w:t>
        </w:r>
      </w:hyperlink>
      <w:r w:rsidRPr="009D52CC">
        <w:t xml:space="preserve"> </w:t>
      </w:r>
    </w:p>
    <w:p w14:paraId="34C68AE3" w14:textId="722DCFEB" w:rsidR="006E0782" w:rsidRPr="006E0782" w:rsidRDefault="006E0782" w:rsidP="006E0782">
      <w:pPr>
        <w:spacing w:after="160" w:line="259" w:lineRule="auto"/>
        <w:rPr>
          <w:rFonts w:ascii="Calibri" w:eastAsia="Calibri" w:hAnsi="Calibri" w:cs="Times New Roman"/>
          <w:i/>
          <w:iCs/>
        </w:rPr>
      </w:pPr>
      <w:r w:rsidRPr="003624FE">
        <w:rPr>
          <w:rFonts w:ascii="Calibri" w:eastAsia="Calibri" w:hAnsi="Calibri" w:cs="Times New Roman"/>
          <w:i/>
          <w:iCs/>
        </w:rPr>
        <w:t>“</w:t>
      </w:r>
      <w:r w:rsidRPr="006E0782">
        <w:rPr>
          <w:rFonts w:ascii="Calibri" w:eastAsia="Calibri" w:hAnsi="Calibri" w:cs="Times New Roman"/>
          <w:i/>
          <w:iCs/>
        </w:rPr>
        <w:t xml:space="preserve">I am part of the </w:t>
      </w:r>
      <w:bookmarkStart w:id="2" w:name="_Hlk77594568"/>
      <w:r w:rsidRPr="006E0782">
        <w:rPr>
          <w:rFonts w:ascii="Calibri" w:eastAsia="Calibri" w:hAnsi="Calibri" w:cs="Times New Roman"/>
          <w:i/>
          <w:iCs/>
        </w:rPr>
        <w:t xml:space="preserve">Realise Futures Coaching </w:t>
      </w:r>
      <w:bookmarkEnd w:id="2"/>
      <w:r w:rsidR="009D52CC" w:rsidRPr="003624FE">
        <w:rPr>
          <w:rFonts w:ascii="Calibri" w:eastAsia="Calibri" w:hAnsi="Calibri" w:cs="Times New Roman"/>
          <w:i/>
          <w:iCs/>
        </w:rPr>
        <w:t>Service;</w:t>
      </w:r>
      <w:r w:rsidRPr="006E0782">
        <w:rPr>
          <w:rFonts w:ascii="Calibri" w:eastAsia="Calibri" w:hAnsi="Calibri" w:cs="Times New Roman"/>
          <w:i/>
          <w:iCs/>
        </w:rPr>
        <w:t xml:space="preserve"> we are offering face to face appointments where clients want/need it. We have offices in Bury, Ipswich, Stowmarket and Lowestoft and can meet in cafe's etc. We support people to think about training and employment related goals but can also think about career options for those who do not know what they want to do.</w:t>
      </w:r>
      <w:r w:rsidRPr="003624FE">
        <w:rPr>
          <w:rFonts w:ascii="Calibri" w:eastAsia="Calibri" w:hAnsi="Calibri" w:cs="Times New Roman"/>
          <w:i/>
          <w:iCs/>
        </w:rPr>
        <w:t>”</w:t>
      </w:r>
    </w:p>
    <w:p w14:paraId="5D84E885" w14:textId="77777777" w:rsidR="006E0782" w:rsidRPr="006E0782" w:rsidRDefault="006E0782" w:rsidP="006E0782">
      <w:pPr>
        <w:rPr>
          <w:rFonts w:ascii="Calibri" w:eastAsia="Calibri" w:hAnsi="Calibri" w:cs="Times New Roman"/>
          <w:sz w:val="22"/>
          <w:szCs w:val="22"/>
        </w:rPr>
      </w:pPr>
    </w:p>
    <w:p w14:paraId="0DC9ABF5" w14:textId="3B96CD2E" w:rsidR="001A615F" w:rsidRDefault="001A615F" w:rsidP="001A615F">
      <w:pPr>
        <w:pStyle w:val="NoSpacing"/>
      </w:pPr>
      <w:r w:rsidRPr="001A615F">
        <w:rPr>
          <w:b/>
          <w:bCs/>
        </w:rPr>
        <w:t>Realise Futures Peer groups and Walk in Advice and Guidance</w:t>
      </w:r>
      <w:r>
        <w:t xml:space="preserve">: </w:t>
      </w:r>
      <w:proofErr w:type="spellStart"/>
      <w:r w:rsidRPr="001A615F">
        <w:t>Shamaila</w:t>
      </w:r>
      <w:proofErr w:type="spellEnd"/>
      <w:r w:rsidRPr="001A615F">
        <w:t xml:space="preserve"> Waddle</w:t>
      </w:r>
      <w:r>
        <w:t xml:space="preserve"> </w:t>
      </w:r>
      <w:hyperlink r:id="rId26" w:history="1">
        <w:r w:rsidRPr="001A615F">
          <w:rPr>
            <w:rStyle w:val="Hyperlink"/>
            <w:rFonts w:ascii="Calibri" w:eastAsia="Calibri" w:hAnsi="Calibri" w:cs="Times New Roman"/>
            <w:sz w:val="22"/>
            <w:szCs w:val="22"/>
          </w:rPr>
          <w:t>shamaila.waddle@reaslisefutures.org</w:t>
        </w:r>
      </w:hyperlink>
      <w:r>
        <w:t xml:space="preserve"> </w:t>
      </w:r>
      <w:r w:rsidRPr="001A615F">
        <w:t> </w:t>
      </w:r>
      <w:r>
        <w:t xml:space="preserve"> </w:t>
      </w:r>
    </w:p>
    <w:p w14:paraId="32C31FE1" w14:textId="2943214F" w:rsidR="001A615F" w:rsidRPr="001A615F" w:rsidRDefault="004B1084" w:rsidP="001A615F">
      <w:pPr>
        <w:spacing w:after="160" w:line="259" w:lineRule="auto"/>
        <w:rPr>
          <w:rFonts w:ascii="Calibri" w:eastAsia="Calibri" w:hAnsi="Calibri" w:cs="Times New Roman"/>
          <w:sz w:val="22"/>
          <w:szCs w:val="22"/>
        </w:rPr>
      </w:pPr>
      <w:hyperlink r:id="rId27" w:history="1">
        <w:r w:rsidR="001A615F" w:rsidRPr="009A2AE0">
          <w:rPr>
            <w:rStyle w:val="Hyperlink"/>
            <w:rFonts w:ascii="Calibri" w:eastAsia="Calibri" w:hAnsi="Calibri" w:cs="Times New Roman"/>
            <w:sz w:val="22"/>
            <w:szCs w:val="22"/>
          </w:rPr>
          <w:t>https://www.realisefutures.org/learning-coaching-advice/</w:t>
        </w:r>
      </w:hyperlink>
      <w:r w:rsidR="001A615F">
        <w:rPr>
          <w:rFonts w:ascii="Calibri" w:eastAsia="Calibri" w:hAnsi="Calibri" w:cs="Times New Roman"/>
          <w:sz w:val="22"/>
          <w:szCs w:val="22"/>
        </w:rPr>
        <w:t xml:space="preserve"> </w:t>
      </w:r>
    </w:p>
    <w:p w14:paraId="02AAC838" w14:textId="07EDC3F0" w:rsidR="001A615F" w:rsidRPr="001A615F" w:rsidRDefault="004832C3" w:rsidP="001A615F">
      <w:pPr>
        <w:spacing w:after="160" w:line="259" w:lineRule="auto"/>
        <w:rPr>
          <w:rFonts w:ascii="Calibri" w:eastAsia="Calibri" w:hAnsi="Calibri" w:cs="Times New Roman"/>
          <w:i/>
          <w:iCs/>
        </w:rPr>
      </w:pPr>
      <w:r w:rsidRPr="003624FE">
        <w:rPr>
          <w:rFonts w:ascii="Calibri" w:eastAsia="Calibri" w:hAnsi="Calibri" w:cs="Times New Roman"/>
          <w:i/>
          <w:iCs/>
        </w:rPr>
        <w:t>“</w:t>
      </w:r>
      <w:r w:rsidR="001A615F" w:rsidRPr="001A615F">
        <w:rPr>
          <w:rFonts w:ascii="Calibri" w:eastAsia="Calibri" w:hAnsi="Calibri" w:cs="Times New Roman"/>
          <w:i/>
          <w:iCs/>
        </w:rPr>
        <w:t xml:space="preserve">We have </w:t>
      </w:r>
      <w:bookmarkStart w:id="3" w:name="_Hlk77595398"/>
      <w:r w:rsidR="001A615F" w:rsidRPr="001A615F">
        <w:rPr>
          <w:rFonts w:ascii="Calibri" w:eastAsia="Calibri" w:hAnsi="Calibri" w:cs="Times New Roman"/>
          <w:i/>
          <w:iCs/>
        </w:rPr>
        <w:t xml:space="preserve">Peer groups and Walk in Advice and Guidance </w:t>
      </w:r>
      <w:bookmarkEnd w:id="3"/>
      <w:r w:rsidR="001A615F" w:rsidRPr="001A615F">
        <w:rPr>
          <w:rFonts w:ascii="Calibri" w:eastAsia="Calibri" w:hAnsi="Calibri" w:cs="Times New Roman"/>
          <w:i/>
          <w:iCs/>
        </w:rPr>
        <w:t>at Realise Futures set up all over Suffolk to support people from disadvantaged background, autism and/or learning difficulties. I am happy to provide further information on the F2F groups we are offering. Please do not hesitate to get in touch with me</w:t>
      </w:r>
      <w:r w:rsidRPr="003624FE">
        <w:rPr>
          <w:rFonts w:ascii="Calibri" w:eastAsia="Calibri" w:hAnsi="Calibri" w:cs="Times New Roman"/>
          <w:i/>
          <w:iCs/>
        </w:rPr>
        <w:t xml:space="preserve"> </w:t>
      </w:r>
      <w:bookmarkStart w:id="4" w:name="_Hlk77595361"/>
      <w:r w:rsidRPr="003624FE">
        <w:rPr>
          <w:rFonts w:ascii="Calibri" w:eastAsia="Calibri" w:hAnsi="Calibri" w:cs="Times New Roman"/>
          <w:i/>
          <w:iCs/>
        </w:rPr>
        <w:fldChar w:fldCharType="begin"/>
      </w:r>
      <w:r w:rsidRPr="003624FE">
        <w:rPr>
          <w:rFonts w:ascii="Calibri" w:eastAsia="Calibri" w:hAnsi="Calibri" w:cs="Times New Roman"/>
          <w:i/>
          <w:iCs/>
        </w:rPr>
        <w:instrText xml:space="preserve"> HYPERLINK "mailto:</w:instrText>
      </w:r>
      <w:r w:rsidRPr="001A615F">
        <w:rPr>
          <w:rFonts w:ascii="Calibri" w:eastAsia="Calibri" w:hAnsi="Calibri" w:cs="Times New Roman"/>
          <w:i/>
          <w:iCs/>
        </w:rPr>
        <w:instrText>shamaila.waddle@reaslisefutures.org</w:instrText>
      </w:r>
      <w:r w:rsidRPr="003624FE">
        <w:rPr>
          <w:rFonts w:ascii="Calibri" w:eastAsia="Calibri" w:hAnsi="Calibri" w:cs="Times New Roman"/>
          <w:i/>
          <w:iCs/>
        </w:rPr>
        <w:instrText xml:space="preserve">" </w:instrText>
      </w:r>
      <w:r w:rsidRPr="003624FE">
        <w:rPr>
          <w:rFonts w:ascii="Calibri" w:eastAsia="Calibri" w:hAnsi="Calibri" w:cs="Times New Roman"/>
          <w:i/>
          <w:iCs/>
        </w:rPr>
        <w:fldChar w:fldCharType="separate"/>
      </w:r>
      <w:r w:rsidRPr="001A615F">
        <w:rPr>
          <w:rStyle w:val="Hyperlink"/>
          <w:rFonts w:ascii="Calibri" w:eastAsia="Calibri" w:hAnsi="Calibri" w:cs="Times New Roman"/>
          <w:i/>
          <w:iCs/>
        </w:rPr>
        <w:t>shamaila.waddle@reaslisefutures.org</w:t>
      </w:r>
      <w:bookmarkEnd w:id="4"/>
      <w:r w:rsidRPr="003624FE">
        <w:rPr>
          <w:rFonts w:ascii="Calibri" w:eastAsia="Calibri" w:hAnsi="Calibri" w:cs="Times New Roman"/>
          <w:i/>
          <w:iCs/>
        </w:rPr>
        <w:fldChar w:fldCharType="end"/>
      </w:r>
      <w:r w:rsidRPr="003624FE">
        <w:rPr>
          <w:rFonts w:ascii="Calibri" w:eastAsia="Calibri" w:hAnsi="Calibri" w:cs="Times New Roman"/>
          <w:i/>
          <w:iCs/>
        </w:rPr>
        <w:t>“</w:t>
      </w:r>
    </w:p>
    <w:p w14:paraId="29618873" w14:textId="77777777" w:rsidR="002E6711" w:rsidRDefault="002E6711" w:rsidP="005B6EF3"/>
    <w:p w14:paraId="3BAC9070" w14:textId="77777777" w:rsidR="005B6EF3" w:rsidRPr="005B6EF3" w:rsidRDefault="005B6EF3" w:rsidP="005B6EF3"/>
    <w:p w14:paraId="63123F4E" w14:textId="470B10BB" w:rsidR="00B600E0" w:rsidRPr="004B6030" w:rsidRDefault="005B6EF3" w:rsidP="00DB32FB">
      <w:pPr>
        <w:pStyle w:val="Subtitle"/>
        <w:numPr>
          <w:ilvl w:val="0"/>
          <w:numId w:val="2"/>
        </w:numPr>
        <w:rPr>
          <w:rFonts w:cstheme="minorHAnsi"/>
          <w:sz w:val="24"/>
          <w:szCs w:val="24"/>
        </w:rPr>
      </w:pPr>
      <w:r w:rsidRPr="004B6030">
        <w:rPr>
          <w:sz w:val="24"/>
          <w:szCs w:val="24"/>
        </w:rPr>
        <w:t>Any Other Business</w:t>
      </w:r>
    </w:p>
    <w:p w14:paraId="5A6FC798" w14:textId="4637F7B6" w:rsidR="00B600E0" w:rsidRPr="002F01B1" w:rsidRDefault="00B600E0">
      <w:pPr>
        <w:rPr>
          <w:rFonts w:cstheme="minorHAnsi"/>
        </w:rPr>
      </w:pPr>
      <w:r>
        <w:rPr>
          <w:rFonts w:cstheme="minorHAnsi"/>
          <w:noProof/>
        </w:rPr>
        <mc:AlternateContent>
          <mc:Choice Requires="wps">
            <w:drawing>
              <wp:anchor distT="0" distB="0" distL="114300" distR="114300" simplePos="0" relativeHeight="251666432" behindDoc="0" locked="0" layoutInCell="1" allowOverlap="1" wp14:anchorId="6C26CC7E" wp14:editId="4E49AF64">
                <wp:simplePos x="0" y="0"/>
                <wp:positionH relativeFrom="column">
                  <wp:posOffset>-12700</wp:posOffset>
                </wp:positionH>
                <wp:positionV relativeFrom="paragraph">
                  <wp:posOffset>21590</wp:posOffset>
                </wp:positionV>
                <wp:extent cx="6051550" cy="38100"/>
                <wp:effectExtent l="0" t="0" r="25400" b="19050"/>
                <wp:wrapNone/>
                <wp:docPr id="9" name="Straight Connector 9"/>
                <wp:cNvGraphicFramePr/>
                <a:graphic xmlns:a="http://schemas.openxmlformats.org/drawingml/2006/main">
                  <a:graphicData uri="http://schemas.microsoft.com/office/word/2010/wordprocessingShape">
                    <wps:wsp>
                      <wps:cNvCnPr/>
                      <wps:spPr>
                        <a:xfrm flipV="1">
                          <a:off x="0" y="0"/>
                          <a:ext cx="6051550"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537DBA" id="Straight Connector 9"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pt,1.7pt" to="475.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" strokecolor="black [3213]" strokeweight=".5pt">
                <v:stroke joinstyle="miter"/>
              </v:line>
            </w:pict>
          </mc:Fallback>
        </mc:AlternateContent>
      </w:r>
    </w:p>
    <w:p w14:paraId="4C461E3A" w14:textId="77777777" w:rsidR="009D52CC" w:rsidRPr="009D52CC" w:rsidRDefault="009D52CC" w:rsidP="009D52CC">
      <w:pPr>
        <w:rPr>
          <w:rFonts w:ascii="Calibri" w:eastAsia="Calibri" w:hAnsi="Calibri" w:cs="Times New Roman"/>
          <w:sz w:val="22"/>
          <w:szCs w:val="22"/>
        </w:rPr>
      </w:pPr>
      <w:r w:rsidRPr="009D52CC">
        <w:rPr>
          <w:rFonts w:ascii="Calibri" w:eastAsia="Calibri" w:hAnsi="Calibri" w:cs="Times New Roman"/>
          <w:b/>
          <w:bCs/>
        </w:rPr>
        <w:t>David Grimmer, Suffolk Family Carers</w:t>
      </w:r>
      <w:r>
        <w:rPr>
          <w:rFonts w:ascii="Calibri" w:eastAsia="Calibri" w:hAnsi="Calibri" w:cs="Times New Roman"/>
        </w:rPr>
        <w:t xml:space="preserve"> </w:t>
      </w:r>
      <w:hyperlink r:id="rId28" w:tgtFrame="_blank" w:tooltip="mailto:david.grimmer@suffolkfamilycarers.org" w:history="1">
        <w:r w:rsidRPr="009D52CC">
          <w:rPr>
            <w:rFonts w:ascii="Calibri" w:eastAsia="Calibri" w:hAnsi="Calibri" w:cs="Times New Roman"/>
            <w:color w:val="0563C1"/>
            <w:sz w:val="22"/>
            <w:szCs w:val="22"/>
            <w:u w:val="single"/>
          </w:rPr>
          <w:t>david.grimmer@suffolkfamilycarers.org</w:t>
        </w:r>
      </w:hyperlink>
      <w:r w:rsidRPr="009D52CC">
        <w:rPr>
          <w:rFonts w:ascii="Calibri" w:eastAsia="Calibri" w:hAnsi="Calibri" w:cs="Times New Roman"/>
          <w:sz w:val="22"/>
          <w:szCs w:val="22"/>
        </w:rPr>
        <w:t xml:space="preserve"> </w:t>
      </w:r>
    </w:p>
    <w:p w14:paraId="7EB6B206" w14:textId="16166914" w:rsidR="009D52CC" w:rsidRPr="003624FE" w:rsidRDefault="003624FE" w:rsidP="009D52CC">
      <w:pPr>
        <w:spacing w:after="160" w:line="259" w:lineRule="auto"/>
        <w:rPr>
          <w:rFonts w:ascii="Calibri" w:eastAsia="Calibri" w:hAnsi="Calibri" w:cs="Times New Roman"/>
          <w:i/>
          <w:iCs/>
        </w:rPr>
      </w:pPr>
      <w:r w:rsidRPr="003624FE">
        <w:rPr>
          <w:rFonts w:ascii="Calibri" w:eastAsia="Calibri" w:hAnsi="Calibri" w:cs="Times New Roman"/>
          <w:i/>
          <w:iCs/>
        </w:rPr>
        <w:t>“</w:t>
      </w:r>
      <w:r w:rsidR="009D52CC" w:rsidRPr="009D52CC">
        <w:rPr>
          <w:rFonts w:ascii="Calibri" w:eastAsia="Calibri" w:hAnsi="Calibri" w:cs="Times New Roman"/>
          <w:i/>
          <w:iCs/>
        </w:rPr>
        <w:t xml:space="preserve">Could we share on our websites that we belong to the </w:t>
      </w:r>
      <w:proofErr w:type="gramStart"/>
      <w:r w:rsidR="009D52CC" w:rsidRPr="009D52CC">
        <w:rPr>
          <w:rFonts w:ascii="Calibri" w:eastAsia="Calibri" w:hAnsi="Calibri" w:cs="Times New Roman"/>
          <w:i/>
          <w:iCs/>
        </w:rPr>
        <w:t>SIP</w:t>
      </w:r>
      <w:proofErr w:type="gramEnd"/>
      <w:r w:rsidR="009D52CC" w:rsidRPr="009D52CC">
        <w:rPr>
          <w:rFonts w:ascii="Calibri" w:eastAsia="Calibri" w:hAnsi="Calibri" w:cs="Times New Roman"/>
          <w:i/>
          <w:iCs/>
        </w:rPr>
        <w:t xml:space="preserve"> and we work with partners across Suffolk</w:t>
      </w:r>
      <w:r w:rsidR="009D52CC" w:rsidRPr="003624FE">
        <w:rPr>
          <w:rFonts w:ascii="Calibri" w:eastAsia="Calibri" w:hAnsi="Calibri" w:cs="Times New Roman"/>
          <w:i/>
          <w:iCs/>
        </w:rPr>
        <w:t>?</w:t>
      </w:r>
      <w:r w:rsidRPr="003624FE">
        <w:rPr>
          <w:rFonts w:ascii="Calibri" w:eastAsia="Calibri" w:hAnsi="Calibri" w:cs="Times New Roman"/>
          <w:i/>
          <w:iCs/>
        </w:rPr>
        <w:t>”</w:t>
      </w:r>
    </w:p>
    <w:p w14:paraId="05D91271" w14:textId="3C40EFEA" w:rsidR="009D52CC" w:rsidRPr="009D52CC" w:rsidRDefault="009D52CC" w:rsidP="009D52CC">
      <w:pPr>
        <w:spacing w:after="160" w:line="259" w:lineRule="auto"/>
        <w:rPr>
          <w:rFonts w:ascii="Calibri" w:eastAsia="Calibri" w:hAnsi="Calibri" w:cs="Times New Roman"/>
          <w:b/>
          <w:bCs/>
        </w:rPr>
      </w:pPr>
      <w:r w:rsidRPr="009D52CC">
        <w:rPr>
          <w:rFonts w:ascii="Calibri" w:eastAsia="Calibri" w:hAnsi="Calibri" w:cs="Times New Roman"/>
          <w:b/>
          <w:bCs/>
        </w:rPr>
        <w:t>Action</w:t>
      </w:r>
      <w:r>
        <w:rPr>
          <w:rFonts w:ascii="Calibri" w:eastAsia="Calibri" w:hAnsi="Calibri" w:cs="Times New Roman"/>
          <w:b/>
          <w:bCs/>
        </w:rPr>
        <w:t xml:space="preserve"> </w:t>
      </w:r>
      <w:r w:rsidRPr="009D52CC">
        <w:rPr>
          <w:rFonts w:ascii="Calibri" w:eastAsia="Calibri" w:hAnsi="Calibri" w:cs="Times New Roman"/>
          <w:b/>
          <w:bCs/>
        </w:rPr>
        <w:t>KT</w:t>
      </w:r>
      <w:r>
        <w:rPr>
          <w:rFonts w:ascii="Calibri" w:eastAsia="Calibri" w:hAnsi="Calibri" w:cs="Times New Roman"/>
          <w:b/>
          <w:bCs/>
        </w:rPr>
        <w:t xml:space="preserve">: </w:t>
      </w:r>
      <w:r w:rsidRPr="009D52CC">
        <w:rPr>
          <w:rFonts w:ascii="Calibri" w:eastAsia="Calibri" w:hAnsi="Calibri" w:cs="Times New Roman"/>
        </w:rPr>
        <w:t>To reply</w:t>
      </w:r>
    </w:p>
    <w:p w14:paraId="607FC6D9" w14:textId="77777777" w:rsidR="002E6711" w:rsidRDefault="002E6711">
      <w:pPr>
        <w:rPr>
          <w:rFonts w:cstheme="minorHAnsi"/>
        </w:rPr>
      </w:pPr>
    </w:p>
    <w:p w14:paraId="36E1AC9D" w14:textId="77777777" w:rsidR="002E6711" w:rsidRPr="004B6030" w:rsidRDefault="002E6711">
      <w:pPr>
        <w:rPr>
          <w:rFonts w:cstheme="minorHAnsi"/>
        </w:rPr>
      </w:pPr>
    </w:p>
    <w:p w14:paraId="7C55A9DE" w14:textId="18834A08" w:rsidR="00B600E0" w:rsidRPr="004B6030" w:rsidRDefault="002E6711" w:rsidP="005F28AE">
      <w:pPr>
        <w:pStyle w:val="Subtitle"/>
        <w:numPr>
          <w:ilvl w:val="0"/>
          <w:numId w:val="2"/>
        </w:numPr>
        <w:rPr>
          <w:sz w:val="24"/>
          <w:szCs w:val="24"/>
        </w:rPr>
      </w:pPr>
      <w:r w:rsidRPr="004B6030">
        <w:rPr>
          <w:sz w:val="24"/>
          <w:szCs w:val="24"/>
        </w:rPr>
        <w:t>Dates and venues for next meetings</w:t>
      </w:r>
    </w:p>
    <w:p w14:paraId="20F09A28" w14:textId="2940923F" w:rsidR="00B600E0" w:rsidRDefault="002E6711" w:rsidP="00CA6CE2">
      <w:pPr>
        <w:rPr>
          <w:rFonts w:cstheme="minorHAnsi"/>
        </w:rPr>
      </w:pPr>
      <w:r>
        <w:rPr>
          <w:rFonts w:cstheme="minorHAnsi"/>
          <w:noProof/>
        </w:rPr>
        <mc:AlternateContent>
          <mc:Choice Requires="wps">
            <w:drawing>
              <wp:anchor distT="0" distB="0" distL="114300" distR="114300" simplePos="0" relativeHeight="251680768" behindDoc="0" locked="0" layoutInCell="1" allowOverlap="1" wp14:anchorId="2D3744FE" wp14:editId="3C5E9067">
                <wp:simplePos x="0" y="0"/>
                <wp:positionH relativeFrom="column">
                  <wp:posOffset>0</wp:posOffset>
                </wp:positionH>
                <wp:positionV relativeFrom="paragraph">
                  <wp:posOffset>0</wp:posOffset>
                </wp:positionV>
                <wp:extent cx="6051550" cy="38100"/>
                <wp:effectExtent l="0" t="0" r="25400" b="19050"/>
                <wp:wrapNone/>
                <wp:docPr id="6" name="Straight Connector 6"/>
                <wp:cNvGraphicFramePr/>
                <a:graphic xmlns:a="http://schemas.openxmlformats.org/drawingml/2006/main">
                  <a:graphicData uri="http://schemas.microsoft.com/office/word/2010/wordprocessingShape">
                    <wps:wsp>
                      <wps:cNvCnPr/>
                      <wps:spPr>
                        <a:xfrm flipV="1">
                          <a:off x="0" y="0"/>
                          <a:ext cx="6051550" cy="381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93DBE14" id="Straight Connector 6"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0,0" to="47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" strokecolor="windowText" strokeweight=".5pt">
                <v:stroke joinstyle="miter"/>
              </v:line>
            </w:pict>
          </mc:Fallback>
        </mc:AlternateContent>
      </w:r>
    </w:p>
    <w:p w14:paraId="285CBD24" w14:textId="005E97A0" w:rsidR="00B600E0" w:rsidRPr="002E6711" w:rsidRDefault="002E6711" w:rsidP="002E6711">
      <w:pPr>
        <w:rPr>
          <w:rFonts w:cstheme="minorHAnsi"/>
        </w:rPr>
      </w:pPr>
      <w:r w:rsidRPr="002E6711">
        <w:rPr>
          <w:rFonts w:eastAsia="Times New Roman" w:cstheme="minorHAnsi"/>
        </w:rPr>
        <w:t>10am – 12pm Thursday 21 October 2021, Microsoft Teams</w:t>
      </w:r>
    </w:p>
    <w:p w14:paraId="2A604054" w14:textId="4990A9D6" w:rsidR="00BA02CD" w:rsidRDefault="00BA02CD"/>
    <w:p w14:paraId="213B983A" w14:textId="77777777" w:rsidR="00C6757A" w:rsidRDefault="00C6757A" w:rsidP="00B4624E">
      <w:pPr>
        <w:rPr>
          <w:rFonts w:eastAsia="Times New Roman" w:cstheme="minorHAnsi"/>
          <w:sz w:val="20"/>
          <w:szCs w:val="20"/>
          <w:lang w:eastAsia="en-GB"/>
        </w:rPr>
      </w:pPr>
    </w:p>
    <w:p w14:paraId="1ECCCC82" w14:textId="77777777" w:rsidR="00C6757A" w:rsidRDefault="00C6757A" w:rsidP="00B4624E">
      <w:pPr>
        <w:rPr>
          <w:rFonts w:eastAsia="Times New Roman" w:cstheme="minorHAnsi"/>
          <w:sz w:val="20"/>
          <w:szCs w:val="20"/>
          <w:lang w:eastAsia="en-GB"/>
        </w:rPr>
      </w:pPr>
    </w:p>
    <w:p w14:paraId="5211CD31" w14:textId="77777777" w:rsidR="00C6757A" w:rsidRDefault="00C6757A" w:rsidP="00B4624E">
      <w:pPr>
        <w:rPr>
          <w:rFonts w:eastAsia="Times New Roman" w:cstheme="minorHAnsi"/>
          <w:sz w:val="20"/>
          <w:szCs w:val="20"/>
          <w:lang w:eastAsia="en-GB"/>
        </w:rPr>
      </w:pPr>
    </w:p>
    <w:p w14:paraId="5D691F19" w14:textId="31CE4AA1" w:rsidR="00B4624E" w:rsidRPr="00B4624E" w:rsidRDefault="00B4624E" w:rsidP="00B4624E">
      <w:pPr>
        <w:rPr>
          <w:rFonts w:eastAsia="Times New Roman" w:cstheme="minorHAnsi"/>
          <w:sz w:val="20"/>
          <w:szCs w:val="20"/>
          <w:lang w:eastAsia="en-GB"/>
        </w:rPr>
      </w:pPr>
      <w:r w:rsidRPr="00B4624E">
        <w:rPr>
          <w:rFonts w:eastAsia="Times New Roman" w:cstheme="minorHAnsi"/>
          <w:sz w:val="20"/>
          <w:szCs w:val="20"/>
          <w:lang w:eastAsia="en-GB"/>
        </w:rPr>
        <w:t>Melanie Bardella / Kate Turner</w:t>
      </w:r>
    </w:p>
    <w:p w14:paraId="24DAFAB8" w14:textId="77777777" w:rsidR="00B4624E" w:rsidRPr="00B4624E" w:rsidRDefault="00B4624E" w:rsidP="00B4624E">
      <w:pPr>
        <w:rPr>
          <w:rFonts w:eastAsia="Times New Roman" w:cstheme="minorHAnsi"/>
          <w:sz w:val="20"/>
          <w:szCs w:val="20"/>
          <w:lang w:eastAsia="en-GB"/>
        </w:rPr>
      </w:pPr>
      <w:r w:rsidRPr="00B4624E">
        <w:rPr>
          <w:rFonts w:eastAsia="Times New Roman" w:cstheme="minorHAnsi"/>
          <w:sz w:val="20"/>
          <w:szCs w:val="20"/>
          <w:lang w:eastAsia="en-GB"/>
        </w:rPr>
        <w:t>Suffolk County council</w:t>
      </w:r>
    </w:p>
    <w:p w14:paraId="27E78710" w14:textId="135DD639" w:rsidR="00B4624E" w:rsidRDefault="006B4227">
      <w:r>
        <w:rPr>
          <w:rFonts w:eastAsia="Times New Roman" w:cstheme="minorHAnsi"/>
          <w:sz w:val="20"/>
          <w:szCs w:val="20"/>
          <w:lang w:eastAsia="en-GB"/>
        </w:rPr>
        <w:t>July</w:t>
      </w:r>
      <w:r w:rsidR="00B4624E" w:rsidRPr="00B4624E">
        <w:rPr>
          <w:rFonts w:eastAsia="Times New Roman" w:cstheme="minorHAnsi"/>
          <w:sz w:val="20"/>
          <w:szCs w:val="20"/>
          <w:lang w:eastAsia="en-GB"/>
        </w:rPr>
        <w:t xml:space="preserve"> 2021</w:t>
      </w:r>
    </w:p>
    <w:sectPr w:rsidR="00B4624E" w:rsidSect="00ED0D38">
      <w:headerReference w:type="default" r:id="rId2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E0884" w14:textId="77777777" w:rsidR="00CA6CE2" w:rsidRDefault="00CA6CE2" w:rsidP="00CA6CE2">
      <w:r>
        <w:separator/>
      </w:r>
    </w:p>
  </w:endnote>
  <w:endnote w:type="continuationSeparator" w:id="0">
    <w:p w14:paraId="3DCA2F89" w14:textId="77777777" w:rsidR="00CA6CE2" w:rsidRDefault="00CA6CE2" w:rsidP="00CA6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F4502" w14:textId="77777777" w:rsidR="00CA6CE2" w:rsidRDefault="00CA6CE2" w:rsidP="00CA6CE2">
      <w:r>
        <w:separator/>
      </w:r>
    </w:p>
  </w:footnote>
  <w:footnote w:type="continuationSeparator" w:id="0">
    <w:p w14:paraId="02F91CA5" w14:textId="77777777" w:rsidR="00CA6CE2" w:rsidRDefault="00CA6CE2" w:rsidP="00CA6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2F6D5" w14:textId="231BED55" w:rsidR="00CA6CE2" w:rsidRDefault="00CA6CE2">
    <w:pPr>
      <w:pStyle w:val="Header"/>
    </w:pPr>
    <w:r w:rsidRPr="006A655E">
      <w:rPr>
        <w:noProof/>
      </w:rPr>
      <w:drawing>
        <wp:anchor distT="0" distB="0" distL="114300" distR="114300" simplePos="0" relativeHeight="251659264" behindDoc="1" locked="0" layoutInCell="1" allowOverlap="1" wp14:anchorId="016CA95B" wp14:editId="3D974393">
          <wp:simplePos x="0" y="0"/>
          <wp:positionH relativeFrom="column">
            <wp:posOffset>4000500</wp:posOffset>
          </wp:positionH>
          <wp:positionV relativeFrom="paragraph">
            <wp:posOffset>-210185</wp:posOffset>
          </wp:positionV>
          <wp:extent cx="2286000" cy="800100"/>
          <wp:effectExtent l="0" t="0" r="0" b="0"/>
          <wp:wrapTight wrapText="bothSides">
            <wp:wrapPolygon edited="0">
              <wp:start x="2880" y="1543"/>
              <wp:lineTo x="1800" y="4114"/>
              <wp:lineTo x="720" y="8743"/>
              <wp:lineTo x="720" y="12857"/>
              <wp:lineTo x="2340" y="18514"/>
              <wp:lineTo x="2880" y="19543"/>
              <wp:lineTo x="4860" y="19543"/>
              <wp:lineTo x="18360" y="18514"/>
              <wp:lineTo x="21060" y="16971"/>
              <wp:lineTo x="20880" y="5143"/>
              <wp:lineTo x="16200" y="2571"/>
              <wp:lineTo x="4860" y="1543"/>
              <wp:lineTo x="2880" y="1543"/>
            </wp:wrapPolygon>
          </wp:wrapTight>
          <wp:docPr id="15" name="Picture 15" descr="P:\Adult Services\Projects\Information Partnership project\Logo\SIP logo (high res)\Suffolk-Info-BW-HI-RES-No-Back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dult Services\Projects\Information Partnership project\Logo\SIP logo (high res)\Suffolk-Info-BW-HI-RES-No-Backi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BB"/>
    <w:multiLevelType w:val="hybridMultilevel"/>
    <w:tmpl w:val="2EF27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853F9B"/>
    <w:multiLevelType w:val="hybridMultilevel"/>
    <w:tmpl w:val="B322D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9549EE"/>
    <w:multiLevelType w:val="hybridMultilevel"/>
    <w:tmpl w:val="ECAC2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DC2144"/>
    <w:multiLevelType w:val="hybridMultilevel"/>
    <w:tmpl w:val="2EF27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293EC2"/>
    <w:multiLevelType w:val="hybridMultilevel"/>
    <w:tmpl w:val="9246F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CA2AAB"/>
    <w:multiLevelType w:val="hybridMultilevel"/>
    <w:tmpl w:val="1E12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6D2F8B"/>
    <w:multiLevelType w:val="hybridMultilevel"/>
    <w:tmpl w:val="A5F055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6F113E"/>
    <w:multiLevelType w:val="hybridMultilevel"/>
    <w:tmpl w:val="2EF27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7766BA"/>
    <w:multiLevelType w:val="hybridMultilevel"/>
    <w:tmpl w:val="6108C3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4"/>
  </w:num>
  <w:num w:numId="5">
    <w:abstractNumId w:val="1"/>
  </w:num>
  <w:num w:numId="6">
    <w:abstractNumId w:val="2"/>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E0D"/>
    <w:rsid w:val="000424CB"/>
    <w:rsid w:val="00042EEE"/>
    <w:rsid w:val="00072676"/>
    <w:rsid w:val="000778C2"/>
    <w:rsid w:val="00083D7E"/>
    <w:rsid w:val="00085E05"/>
    <w:rsid w:val="000F16DD"/>
    <w:rsid w:val="001006EF"/>
    <w:rsid w:val="001024BF"/>
    <w:rsid w:val="00102D59"/>
    <w:rsid w:val="00105A96"/>
    <w:rsid w:val="0011396C"/>
    <w:rsid w:val="00116AC1"/>
    <w:rsid w:val="00131946"/>
    <w:rsid w:val="00186D22"/>
    <w:rsid w:val="001A615F"/>
    <w:rsid w:val="001B2E7F"/>
    <w:rsid w:val="001E2D1B"/>
    <w:rsid w:val="00206A0D"/>
    <w:rsid w:val="00220295"/>
    <w:rsid w:val="00236279"/>
    <w:rsid w:val="0025364C"/>
    <w:rsid w:val="0028239F"/>
    <w:rsid w:val="002835BD"/>
    <w:rsid w:val="002E6711"/>
    <w:rsid w:val="002F01B1"/>
    <w:rsid w:val="002F0C6D"/>
    <w:rsid w:val="00355727"/>
    <w:rsid w:val="00357191"/>
    <w:rsid w:val="003624FE"/>
    <w:rsid w:val="003C4470"/>
    <w:rsid w:val="003C6D67"/>
    <w:rsid w:val="003D13F3"/>
    <w:rsid w:val="00450195"/>
    <w:rsid w:val="0047528B"/>
    <w:rsid w:val="004832C3"/>
    <w:rsid w:val="004B6030"/>
    <w:rsid w:val="004F0539"/>
    <w:rsid w:val="00500374"/>
    <w:rsid w:val="00552944"/>
    <w:rsid w:val="00570810"/>
    <w:rsid w:val="005B037E"/>
    <w:rsid w:val="005B6EF3"/>
    <w:rsid w:val="005C3612"/>
    <w:rsid w:val="005F28AE"/>
    <w:rsid w:val="005F535C"/>
    <w:rsid w:val="005F5614"/>
    <w:rsid w:val="006650A5"/>
    <w:rsid w:val="006B4227"/>
    <w:rsid w:val="006C4AE3"/>
    <w:rsid w:val="006D730F"/>
    <w:rsid w:val="006E0782"/>
    <w:rsid w:val="006E1958"/>
    <w:rsid w:val="00730BA0"/>
    <w:rsid w:val="007742F5"/>
    <w:rsid w:val="007B4336"/>
    <w:rsid w:val="007F44C7"/>
    <w:rsid w:val="00820183"/>
    <w:rsid w:val="00841A0C"/>
    <w:rsid w:val="0088275E"/>
    <w:rsid w:val="0089092D"/>
    <w:rsid w:val="008C6069"/>
    <w:rsid w:val="0092730B"/>
    <w:rsid w:val="00931ABF"/>
    <w:rsid w:val="00970F4C"/>
    <w:rsid w:val="00972020"/>
    <w:rsid w:val="009A1898"/>
    <w:rsid w:val="009D52CC"/>
    <w:rsid w:val="009E17EB"/>
    <w:rsid w:val="009E7784"/>
    <w:rsid w:val="00A13B73"/>
    <w:rsid w:val="00AB68D6"/>
    <w:rsid w:val="00B06F07"/>
    <w:rsid w:val="00B4624E"/>
    <w:rsid w:val="00B600E0"/>
    <w:rsid w:val="00B9191B"/>
    <w:rsid w:val="00BA02CD"/>
    <w:rsid w:val="00C31238"/>
    <w:rsid w:val="00C53780"/>
    <w:rsid w:val="00C6757A"/>
    <w:rsid w:val="00C70E0B"/>
    <w:rsid w:val="00CA6CE2"/>
    <w:rsid w:val="00CB212D"/>
    <w:rsid w:val="00D50499"/>
    <w:rsid w:val="00D56AAF"/>
    <w:rsid w:val="00DB0DC0"/>
    <w:rsid w:val="00DB242F"/>
    <w:rsid w:val="00E23AAE"/>
    <w:rsid w:val="00E72073"/>
    <w:rsid w:val="00E80E0D"/>
    <w:rsid w:val="00E82723"/>
    <w:rsid w:val="00ED0D38"/>
    <w:rsid w:val="00F052F6"/>
    <w:rsid w:val="00F141F4"/>
    <w:rsid w:val="00F62466"/>
    <w:rsid w:val="00F769D2"/>
    <w:rsid w:val="00F9273A"/>
    <w:rsid w:val="00FA5CAE"/>
    <w:rsid w:val="00FD6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F1DF2"/>
  <w15:chartTrackingRefBased/>
  <w15:docId w15:val="{FA8CD7E0-4FB5-C443-9892-6F73AEA3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64C"/>
    <w:rPr>
      <w:color w:val="0563C1" w:themeColor="hyperlink"/>
      <w:u w:val="single"/>
    </w:rPr>
  </w:style>
  <w:style w:type="character" w:styleId="UnresolvedMention">
    <w:name w:val="Unresolved Mention"/>
    <w:basedOn w:val="DefaultParagraphFont"/>
    <w:uiPriority w:val="99"/>
    <w:semiHidden/>
    <w:unhideWhenUsed/>
    <w:rsid w:val="0025364C"/>
    <w:rPr>
      <w:color w:val="605E5C"/>
      <w:shd w:val="clear" w:color="auto" w:fill="E1DFDD"/>
    </w:rPr>
  </w:style>
  <w:style w:type="paragraph" w:styleId="ListParagraph">
    <w:name w:val="List Paragraph"/>
    <w:basedOn w:val="Normal"/>
    <w:uiPriority w:val="34"/>
    <w:qFormat/>
    <w:rsid w:val="0025364C"/>
    <w:pPr>
      <w:ind w:left="720"/>
      <w:contextualSpacing/>
    </w:pPr>
  </w:style>
  <w:style w:type="paragraph" w:styleId="Header">
    <w:name w:val="header"/>
    <w:basedOn w:val="Normal"/>
    <w:link w:val="HeaderChar"/>
    <w:uiPriority w:val="99"/>
    <w:unhideWhenUsed/>
    <w:rsid w:val="00CA6CE2"/>
    <w:pPr>
      <w:tabs>
        <w:tab w:val="center" w:pos="4513"/>
        <w:tab w:val="right" w:pos="9026"/>
      </w:tabs>
    </w:pPr>
  </w:style>
  <w:style w:type="character" w:customStyle="1" w:styleId="HeaderChar">
    <w:name w:val="Header Char"/>
    <w:basedOn w:val="DefaultParagraphFont"/>
    <w:link w:val="Header"/>
    <w:uiPriority w:val="99"/>
    <w:rsid w:val="00CA6CE2"/>
  </w:style>
  <w:style w:type="paragraph" w:styleId="Footer">
    <w:name w:val="footer"/>
    <w:basedOn w:val="Normal"/>
    <w:link w:val="FooterChar"/>
    <w:uiPriority w:val="99"/>
    <w:unhideWhenUsed/>
    <w:rsid w:val="00CA6CE2"/>
    <w:pPr>
      <w:tabs>
        <w:tab w:val="center" w:pos="4513"/>
        <w:tab w:val="right" w:pos="9026"/>
      </w:tabs>
    </w:pPr>
  </w:style>
  <w:style w:type="character" w:customStyle="1" w:styleId="FooterChar">
    <w:name w:val="Footer Char"/>
    <w:basedOn w:val="DefaultParagraphFont"/>
    <w:link w:val="Footer"/>
    <w:uiPriority w:val="99"/>
    <w:rsid w:val="00CA6CE2"/>
  </w:style>
  <w:style w:type="paragraph" w:customStyle="1" w:styleId="CommitteeNormal">
    <w:name w:val="Committee Normal"/>
    <w:rsid w:val="00072676"/>
    <w:pPr>
      <w:jc w:val="both"/>
    </w:pPr>
    <w:rPr>
      <w:rFonts w:ascii="Arial" w:eastAsia="Times New Roman" w:hAnsi="Arial" w:cs="Times New Roman"/>
      <w:szCs w:val="20"/>
    </w:rPr>
  </w:style>
  <w:style w:type="paragraph" w:customStyle="1" w:styleId="CommitteeInfo">
    <w:name w:val="Committee Info"/>
    <w:rsid w:val="00072676"/>
    <w:pPr>
      <w:spacing w:before="60"/>
    </w:pPr>
    <w:rPr>
      <w:rFonts w:ascii="Arial" w:eastAsia="Times New Roman" w:hAnsi="Arial" w:cs="Times New Roman"/>
      <w:szCs w:val="20"/>
    </w:rPr>
  </w:style>
  <w:style w:type="paragraph" w:styleId="Subtitle">
    <w:name w:val="Subtitle"/>
    <w:basedOn w:val="Normal"/>
    <w:next w:val="Normal"/>
    <w:link w:val="SubtitleChar"/>
    <w:uiPriority w:val="11"/>
    <w:qFormat/>
    <w:rsid w:val="002F01B1"/>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2F01B1"/>
    <w:rPr>
      <w:rFonts w:eastAsiaTheme="minorEastAsia"/>
      <w:color w:val="5A5A5A" w:themeColor="text1" w:themeTint="A5"/>
      <w:spacing w:val="15"/>
      <w:sz w:val="22"/>
      <w:szCs w:val="22"/>
    </w:rPr>
  </w:style>
  <w:style w:type="character" w:styleId="Strong">
    <w:name w:val="Strong"/>
    <w:basedOn w:val="DefaultParagraphFont"/>
    <w:uiPriority w:val="22"/>
    <w:qFormat/>
    <w:rsid w:val="00552944"/>
    <w:rPr>
      <w:b/>
      <w:bCs/>
    </w:rPr>
  </w:style>
  <w:style w:type="paragraph" w:styleId="NormalWeb">
    <w:name w:val="Normal (Web)"/>
    <w:basedOn w:val="Normal"/>
    <w:uiPriority w:val="99"/>
    <w:unhideWhenUsed/>
    <w:rsid w:val="006650A5"/>
    <w:rPr>
      <w:rFonts w:ascii="Times New Roman" w:hAnsi="Times New Roman" w:cs="Times New Roman"/>
    </w:rPr>
  </w:style>
  <w:style w:type="paragraph" w:styleId="NoSpacing">
    <w:name w:val="No Spacing"/>
    <w:uiPriority w:val="1"/>
    <w:qFormat/>
    <w:rsid w:val="00841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4552">
      <w:bodyDiv w:val="1"/>
      <w:marLeft w:val="0"/>
      <w:marRight w:val="0"/>
      <w:marTop w:val="0"/>
      <w:marBottom w:val="0"/>
      <w:divBdr>
        <w:top w:val="none" w:sz="0" w:space="0" w:color="auto"/>
        <w:left w:val="none" w:sz="0" w:space="0" w:color="auto"/>
        <w:bottom w:val="none" w:sz="0" w:space="0" w:color="auto"/>
        <w:right w:val="none" w:sz="0" w:space="0" w:color="auto"/>
      </w:divBdr>
      <w:divsChild>
        <w:div w:id="18508507">
          <w:marLeft w:val="0"/>
          <w:marRight w:val="0"/>
          <w:marTop w:val="0"/>
          <w:marBottom w:val="0"/>
          <w:divBdr>
            <w:top w:val="none" w:sz="0" w:space="0" w:color="auto"/>
            <w:left w:val="none" w:sz="0" w:space="0" w:color="auto"/>
            <w:bottom w:val="none" w:sz="0" w:space="0" w:color="auto"/>
            <w:right w:val="none" w:sz="0" w:space="0" w:color="auto"/>
          </w:divBdr>
        </w:div>
      </w:divsChild>
    </w:div>
    <w:div w:id="1247223358">
      <w:bodyDiv w:val="1"/>
      <w:marLeft w:val="0"/>
      <w:marRight w:val="0"/>
      <w:marTop w:val="0"/>
      <w:marBottom w:val="0"/>
      <w:divBdr>
        <w:top w:val="none" w:sz="0" w:space="0" w:color="auto"/>
        <w:left w:val="none" w:sz="0" w:space="0" w:color="auto"/>
        <w:bottom w:val="none" w:sz="0" w:space="0" w:color="auto"/>
        <w:right w:val="none" w:sz="0" w:space="0" w:color="auto"/>
      </w:divBdr>
      <w:divsChild>
        <w:div w:id="1094592927">
          <w:marLeft w:val="0"/>
          <w:marRight w:val="0"/>
          <w:marTop w:val="0"/>
          <w:marBottom w:val="0"/>
          <w:divBdr>
            <w:top w:val="none" w:sz="0" w:space="0" w:color="auto"/>
            <w:left w:val="none" w:sz="0" w:space="0" w:color="auto"/>
            <w:bottom w:val="none" w:sz="0" w:space="0" w:color="auto"/>
            <w:right w:val="none" w:sz="0" w:space="0" w:color="auto"/>
          </w:divBdr>
        </w:div>
      </w:divsChild>
    </w:div>
    <w:div w:id="1536693096">
      <w:bodyDiv w:val="1"/>
      <w:marLeft w:val="0"/>
      <w:marRight w:val="0"/>
      <w:marTop w:val="0"/>
      <w:marBottom w:val="0"/>
      <w:divBdr>
        <w:top w:val="none" w:sz="0" w:space="0" w:color="auto"/>
        <w:left w:val="none" w:sz="0" w:space="0" w:color="auto"/>
        <w:bottom w:val="none" w:sz="0" w:space="0" w:color="auto"/>
        <w:right w:val="none" w:sz="0" w:space="0" w:color="auto"/>
      </w:divBdr>
    </w:div>
    <w:div w:id="1583686395">
      <w:bodyDiv w:val="1"/>
      <w:marLeft w:val="0"/>
      <w:marRight w:val="0"/>
      <w:marTop w:val="0"/>
      <w:marBottom w:val="0"/>
      <w:divBdr>
        <w:top w:val="none" w:sz="0" w:space="0" w:color="auto"/>
        <w:left w:val="none" w:sz="0" w:space="0" w:color="auto"/>
        <w:bottom w:val="none" w:sz="0" w:space="0" w:color="auto"/>
        <w:right w:val="none" w:sz="0" w:space="0" w:color="auto"/>
      </w:divBdr>
    </w:div>
    <w:div w:id="1818567163">
      <w:bodyDiv w:val="1"/>
      <w:marLeft w:val="0"/>
      <w:marRight w:val="0"/>
      <w:marTop w:val="0"/>
      <w:marBottom w:val="0"/>
      <w:divBdr>
        <w:top w:val="none" w:sz="0" w:space="0" w:color="auto"/>
        <w:left w:val="none" w:sz="0" w:space="0" w:color="auto"/>
        <w:bottom w:val="none" w:sz="0" w:space="0" w:color="auto"/>
        <w:right w:val="none" w:sz="0" w:space="0" w:color="auto"/>
      </w:divBdr>
      <w:divsChild>
        <w:div w:id="409888608">
          <w:marLeft w:val="0"/>
          <w:marRight w:val="0"/>
          <w:marTop w:val="0"/>
          <w:marBottom w:val="0"/>
          <w:divBdr>
            <w:top w:val="none" w:sz="0" w:space="0" w:color="auto"/>
            <w:left w:val="none" w:sz="0" w:space="0" w:color="auto"/>
            <w:bottom w:val="none" w:sz="0" w:space="0" w:color="auto"/>
            <w:right w:val="none" w:sz="0" w:space="0" w:color="auto"/>
          </w:divBdr>
        </w:div>
      </w:divsChild>
    </w:div>
    <w:div w:id="2053338411">
      <w:bodyDiv w:val="1"/>
      <w:marLeft w:val="0"/>
      <w:marRight w:val="0"/>
      <w:marTop w:val="0"/>
      <w:marBottom w:val="0"/>
      <w:divBdr>
        <w:top w:val="none" w:sz="0" w:space="0" w:color="auto"/>
        <w:left w:val="none" w:sz="0" w:space="0" w:color="auto"/>
        <w:bottom w:val="none" w:sz="0" w:space="0" w:color="auto"/>
        <w:right w:val="none" w:sz="0" w:space="0" w:color="auto"/>
      </w:divBdr>
      <w:divsChild>
        <w:div w:id="1817723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titute.org/" TargetMode="External"/><Relationship Id="rId13" Type="http://schemas.openxmlformats.org/officeDocument/2006/relationships/image" Target="cid:image002.png@01D7789F.5601CA10" TargetMode="External"/><Relationship Id="rId18" Type="http://schemas.openxmlformats.org/officeDocument/2006/relationships/hyperlink" Target="https://www.communityactionsuffolk.org.uk/join-our-network/" TargetMode="External"/><Relationship Id="rId26" Type="http://schemas.openxmlformats.org/officeDocument/2006/relationships/hyperlink" Target="mailto:shamaila.waddle@reaslisefutures.org" TargetMode="External"/><Relationship Id="rId3" Type="http://schemas.openxmlformats.org/officeDocument/2006/relationships/settings" Target="settings.xml"/><Relationship Id="rId21" Type="http://schemas.openxmlformats.org/officeDocument/2006/relationships/hyperlink" Target="mailto:hoarding@accessct.org" TargetMode="External"/><Relationship Id="rId7" Type="http://schemas.openxmlformats.org/officeDocument/2006/relationships/hyperlink" Target="mailto:ceo@restitute.org" TargetMode="External"/><Relationship Id="rId12" Type="http://schemas.openxmlformats.org/officeDocument/2006/relationships/image" Target="media/image2.png"/><Relationship Id="rId17" Type="http://schemas.openxmlformats.org/officeDocument/2006/relationships/hyperlink" Target="mailto:Nicky.russell@communityactionsuffolk.org.uk" TargetMode="External"/><Relationship Id="rId25" Type="http://schemas.openxmlformats.org/officeDocument/2006/relationships/hyperlink" Target="mailto:leanne.buss@realisefutrues.org" TargetMode="External"/><Relationship Id="rId2" Type="http://schemas.openxmlformats.org/officeDocument/2006/relationships/styles" Target="styles.xml"/><Relationship Id="rId16" Type="http://schemas.openxmlformats.org/officeDocument/2006/relationships/hyperlink" Target="http://www.iscre.org.uk/legal-services/" TargetMode="External"/><Relationship Id="rId20" Type="http://schemas.openxmlformats.org/officeDocument/2006/relationships/hyperlink" Target="http://www.accessct.org/"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mailto:advice@midsuffolkcab.org.uk" TargetMode="External"/><Relationship Id="rId5" Type="http://schemas.openxmlformats.org/officeDocument/2006/relationships/footnotes" Target="footnotes.xml"/><Relationship Id="rId15" Type="http://schemas.openxmlformats.org/officeDocument/2006/relationships/hyperlink" Target="mailto:georgia-mae@suffolklawcentre.org.uk" TargetMode="External"/><Relationship Id="rId23" Type="http://schemas.openxmlformats.org/officeDocument/2006/relationships/hyperlink" Target="https://newmarketopendoor.org.uk/" TargetMode="External"/><Relationship Id="rId28" Type="http://schemas.openxmlformats.org/officeDocument/2006/relationships/hyperlink" Target="mailto:david.grimmer@suffolkfamilycarers.org" TargetMode="External"/><Relationship Id="rId10" Type="http://schemas.openxmlformats.org/officeDocument/2006/relationships/hyperlink" Target="https://www.accessable.co.uk" TargetMode="External"/><Relationship Id="rId19" Type="http://schemas.openxmlformats.org/officeDocument/2006/relationships/hyperlink" Target="mailto:richard.moore@accessct.or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ean.eales@accessable.co.uk" TargetMode="External"/><Relationship Id="rId14" Type="http://schemas.openxmlformats.org/officeDocument/2006/relationships/image" Target="media/image3.png"/><Relationship Id="rId22" Type="http://schemas.openxmlformats.org/officeDocument/2006/relationships/hyperlink" Target="https://www.westsuffolksight.org.uk/" TargetMode="External"/><Relationship Id="rId27" Type="http://schemas.openxmlformats.org/officeDocument/2006/relationships/hyperlink" Target="https://www.realisefutures.org/learning-coaching-advice/"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Marsh</dc:creator>
  <cp:keywords/>
  <dc:description/>
  <cp:lastModifiedBy>Melanie Bardella</cp:lastModifiedBy>
  <cp:revision>2</cp:revision>
  <dcterms:created xsi:type="dcterms:W3CDTF">2021-07-19T13:56:00Z</dcterms:created>
  <dcterms:modified xsi:type="dcterms:W3CDTF">2021-07-19T13:56:00Z</dcterms:modified>
</cp:coreProperties>
</file>